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4280" w14:textId="42263232" w:rsidR="00F23F08" w:rsidRDefault="00601786">
      <w:r>
        <w:rPr>
          <w:noProof/>
        </w:rPr>
        <w:drawing>
          <wp:inline distT="0" distB="0" distL="0" distR="0" wp14:anchorId="4BD0FE8F" wp14:editId="3C36501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75CA" w14:textId="6593A71D" w:rsidR="00601786" w:rsidRDefault="00601786"/>
    <w:p w14:paraId="6C7EF07A" w14:textId="6FE37FAB" w:rsidR="00601786" w:rsidRDefault="00601786">
      <w:r>
        <w:rPr>
          <w:noProof/>
        </w:rPr>
        <w:lastRenderedPageBreak/>
        <w:drawing>
          <wp:inline distT="0" distB="0" distL="0" distR="0" wp14:anchorId="23759B0F" wp14:editId="6F23085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08"/>
    <w:rsid w:val="00601786"/>
    <w:rsid w:val="00F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4BAF"/>
  <w15:chartTrackingRefBased/>
  <w15:docId w15:val="{1B2116D4-5D04-461A-85CD-E07212B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Al Bajalani</dc:creator>
  <cp:keywords/>
  <dc:description/>
  <cp:lastModifiedBy>Fatimah Al Bajalani</cp:lastModifiedBy>
  <cp:revision>2</cp:revision>
  <dcterms:created xsi:type="dcterms:W3CDTF">2022-06-13T10:35:00Z</dcterms:created>
  <dcterms:modified xsi:type="dcterms:W3CDTF">2022-06-13T10:36:00Z</dcterms:modified>
</cp:coreProperties>
</file>