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846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H.W: 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Question </w:t>
      </w:r>
      <w:r w:rsidRPr="00D0377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 Nd Glass Laser</w:t>
      </w:r>
    </w:p>
    <w:p w14:paraId="5E5251C9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length of the optical cavity of a Nd-Glass laser is 50 [cm].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index of refraction is 1.5.</w:t>
      </w:r>
    </w:p>
    <w:p w14:paraId="17187A3E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Calculate:</w:t>
      </w:r>
    </w:p>
    <w:p w14:paraId="2116576B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1. The basic frequency of the cavity.</w:t>
      </w:r>
    </w:p>
    <w:p w14:paraId="712474DE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2. The frequencies of the next 4 modes.</w:t>
      </w:r>
    </w:p>
    <w:p w14:paraId="1EA4500D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3. The difference between two adjacent modes.</w:t>
      </w:r>
    </w:p>
    <w:p w14:paraId="209FCFAD" w14:textId="77777777" w:rsidR="00D71EDB" w:rsidRPr="0082718F" w:rsidRDefault="00000000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0D42032F">
          <v:rect id="_x0000_i1025" style="width:490.95pt;height:1.5pt" o:hralign="center" o:hrstd="t" o:hrnoshade="t" o:hr="t" fillcolor="black" stroked="f"/>
        </w:pict>
      </w:r>
    </w:p>
    <w:p w14:paraId="2DEEE83B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H.W: 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Question </w:t>
      </w:r>
      <w:r w:rsidRPr="00D0377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 Ruby laser</w:t>
      </w:r>
    </w:p>
    <w:p w14:paraId="414FE4BE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length of the optical cavity of a Ruby laser is 15 [cm].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index of refraction is 1.76.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mirrors are coated at the ends of the Ruby crystal (Rod).</w:t>
      </w:r>
    </w:p>
    <w:p w14:paraId="3107278A" w14:textId="77777777" w:rsidR="00D71EDB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Calculate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 the difference between two adjacent modes.</w:t>
      </w:r>
    </w:p>
    <w:p w14:paraId="7A849CCA" w14:textId="77777777" w:rsidR="00D71EDB" w:rsidRPr="0082718F" w:rsidRDefault="00000000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3880D673">
          <v:rect id="_x0000_i1026" style="width:490.95pt;height:1.5pt" o:hralign="center" o:hrstd="t" o:hrnoshade="t" o:hr="t" fillcolor="black" stroked="f"/>
        </w:pict>
      </w:r>
    </w:p>
    <w:p w14:paraId="4C7FF269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H.W: 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Question </w:t>
      </w:r>
      <w:r w:rsidRPr="00D0377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 Ar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vertAlign w:val="superscript"/>
        </w:rPr>
        <w:t>+</w:t>
      </w:r>
      <w:r w:rsidRPr="0082718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Ion laser</w:t>
      </w:r>
    </w:p>
    <w:p w14:paraId="638377E4" w14:textId="77777777" w:rsidR="00D71EDB" w:rsidRPr="0082718F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difference between adjacent modes in Ar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 Ion laser is 100 [MHz].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The mirrors are at the end of the laser tube.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Calculate:</w:t>
      </w:r>
    </w:p>
    <w:p w14:paraId="459B4630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1. The length of the laser cavity.</w:t>
      </w:r>
    </w:p>
    <w:p w14:paraId="70E0698A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2. The mode number of the wavelength 488 [nm].</w:t>
      </w:r>
    </w:p>
    <w:p w14:paraId="6C3DC59F" w14:textId="77777777" w:rsidR="00D71EDB" w:rsidRPr="0082718F" w:rsidRDefault="00D71EDB" w:rsidP="00D71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8F">
        <w:rPr>
          <w:rFonts w:ascii="Times New Roman" w:eastAsia="Times New Roman" w:hAnsi="Times New Roman" w:cs="Times New Roman"/>
          <w:color w:val="000000"/>
          <w:sz w:val="28"/>
          <w:szCs w:val="28"/>
        </w:rPr>
        <w:t>3. The change in difference between adjacent modes when the tube is shortened to half its length. </w:t>
      </w:r>
    </w:p>
    <w:p w14:paraId="18D35395" w14:textId="77777777" w:rsidR="00D71EDB" w:rsidRPr="00D03772" w:rsidRDefault="00000000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41AFD258">
          <v:rect id="_x0000_i1027" style="width:490.95pt;height:1.5pt" o:hralign="center" o:hrstd="t" o:hrnoshade="t" o:hr="t" fillcolor="black" stroked="f"/>
        </w:pict>
      </w:r>
    </w:p>
    <w:p w14:paraId="7E3A477A" w14:textId="77777777" w:rsidR="00D71EDB" w:rsidRPr="005C1F36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H.W: </w:t>
      </w:r>
      <w:r w:rsidRPr="005C1F3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Question </w:t>
      </w:r>
      <w:r w:rsidRPr="00D0377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</w:t>
      </w:r>
    </w:p>
    <w:p w14:paraId="1CD5170C" w14:textId="77777777" w:rsidR="00D71EDB" w:rsidRPr="005C1F36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The length of the optical cavity of a Nd-YAG laser is 30 [cm].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The length of the </w:t>
      </w:r>
      <w:r w:rsidRPr="005C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laser rod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 which makes the </w:t>
      </w:r>
      <w:r w:rsidRPr="005C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active medium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 is 10 [cm].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5C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of refraction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 of the laser rod is 1.823.</w:t>
      </w:r>
      <w:r w:rsidRPr="00D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The rest of the cavity is </w:t>
      </w:r>
      <w:r w:rsidRPr="005C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air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 which has an index of refraction of 1.0.</w:t>
      </w:r>
    </w:p>
    <w:p w14:paraId="35E1E76D" w14:textId="77777777" w:rsidR="00D71EDB" w:rsidRPr="005C1F36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Calculate</w:t>
      </w:r>
      <w:r w:rsidRPr="005C1F36">
        <w:rPr>
          <w:rFonts w:ascii="Times New Roman" w:eastAsia="Times New Roman" w:hAnsi="Times New Roman" w:cs="Times New Roman"/>
          <w:color w:val="000000"/>
          <w:sz w:val="28"/>
          <w:szCs w:val="28"/>
        </w:rPr>
        <w:t> the difference in frequencies between adjacent modes. </w:t>
      </w:r>
    </w:p>
    <w:p w14:paraId="5ADA8C37" w14:textId="77777777" w:rsidR="00D71EDB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rtl/>
        </w:rPr>
      </w:pPr>
    </w:p>
    <w:p w14:paraId="7726FAD3" w14:textId="2AAA1B00" w:rsidR="00D71EDB" w:rsidRPr="002445F3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H.W: </w:t>
      </w:r>
      <w:r w:rsidRPr="002445F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Question 5: He-Ne laser</w:t>
      </w:r>
    </w:p>
    <w:p w14:paraId="2D717773" w14:textId="77777777" w:rsidR="00D71EDB" w:rsidRPr="002445F3" w:rsidRDefault="00D71EDB" w:rsidP="00D71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4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width of the fluorescence line of He-Ne laser is 1.5 [GHz]. The length of the optical cavity is 75 [cm]. </w:t>
      </w:r>
      <w:r w:rsidRPr="002445F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Calculate:</w:t>
      </w:r>
    </w:p>
    <w:p w14:paraId="750047EC" w14:textId="77777777" w:rsidR="00D71EDB" w:rsidRPr="002445F3" w:rsidRDefault="00D71EDB" w:rsidP="00D71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45F3">
        <w:rPr>
          <w:rFonts w:ascii="Times New Roman" w:eastAsia="Times New Roman" w:hAnsi="Times New Roman" w:cs="Times New Roman"/>
          <w:color w:val="000000"/>
          <w:sz w:val="32"/>
          <w:szCs w:val="32"/>
        </w:rPr>
        <w:t>The difference between adjacent longitudinal modes.</w:t>
      </w:r>
    </w:p>
    <w:p w14:paraId="26D41E13" w14:textId="77777777" w:rsidR="00D71EDB" w:rsidRPr="002445F3" w:rsidRDefault="00D71EDB" w:rsidP="00D71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45F3">
        <w:rPr>
          <w:rFonts w:ascii="Times New Roman" w:eastAsia="Times New Roman" w:hAnsi="Times New Roman" w:cs="Times New Roman"/>
          <w:color w:val="000000"/>
          <w:sz w:val="32"/>
          <w:szCs w:val="32"/>
        </w:rPr>
        <w:t>The approximate number of longitudinal modes.</w:t>
      </w:r>
    </w:p>
    <w:p w14:paraId="6FB29F5D" w14:textId="12BB9FE9" w:rsidR="00D71EDB" w:rsidRDefault="00D71EDB">
      <w:pPr>
        <w:rPr>
          <w:rtl/>
        </w:rPr>
      </w:pPr>
    </w:p>
    <w:p w14:paraId="4DFCFE71" w14:textId="6389CF18" w:rsidR="00294B56" w:rsidRPr="00294B56" w:rsidRDefault="00294B56" w:rsidP="00294B56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H.W: </w:t>
      </w:r>
      <w:r w:rsidRPr="002445F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Question </w:t>
      </w:r>
      <w:r>
        <w:rPr>
          <w:rFonts w:ascii="Times New Roman" w:eastAsia="Times New Roman" w:hAnsi="Times New Roman" w:cs="Times New Roman" w:hint="cs"/>
          <w:b/>
          <w:bCs/>
          <w:color w:val="008000"/>
          <w:sz w:val="32"/>
          <w:szCs w:val="32"/>
          <w:rtl/>
        </w:rPr>
        <w:t>6</w:t>
      </w: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;</w:t>
      </w:r>
      <w:r>
        <w:t xml:space="preserve"> </w:t>
      </w:r>
      <w:r w:rsidRPr="00294B56">
        <w:rPr>
          <w:rFonts w:asciiTheme="majorBidi" w:hAnsiTheme="majorBidi" w:cstheme="majorBidi"/>
          <w:sz w:val="28"/>
          <w:szCs w:val="28"/>
        </w:rPr>
        <w:t>Calculate the ratio between spontaneous emission and stimulated emission for a working tungsten lamp</w:t>
      </w:r>
    </w:p>
    <w:p w14:paraId="5520907F" w14:textId="77777777" w:rsidR="007A3006" w:rsidRDefault="00294B56" w:rsidP="00294B56">
      <w:pPr>
        <w:rPr>
          <w:rFonts w:asciiTheme="majorBidi" w:hAnsiTheme="majorBidi" w:cstheme="majorBidi"/>
          <w:sz w:val="28"/>
          <w:szCs w:val="28"/>
          <w:rtl/>
        </w:rPr>
      </w:pPr>
      <w:r w:rsidRPr="00294B56">
        <w:rPr>
          <w:rFonts w:asciiTheme="majorBidi" w:hAnsiTheme="majorBidi" w:cstheme="majorBidi"/>
          <w:sz w:val="28"/>
          <w:szCs w:val="28"/>
        </w:rPr>
        <w:t>Where is the emitted light visible? with a temperature T=1727°C</w:t>
      </w:r>
    </w:p>
    <w:p w14:paraId="01507509" w14:textId="77777777" w:rsidR="007A3006" w:rsidRDefault="007A3006" w:rsidP="00294B56">
      <w:pPr>
        <w:rPr>
          <w:rFonts w:asciiTheme="majorBidi" w:hAnsiTheme="majorBidi" w:cstheme="majorBidi"/>
          <w:sz w:val="28"/>
          <w:szCs w:val="28"/>
          <w:rtl/>
        </w:rPr>
      </w:pPr>
    </w:p>
    <w:p w14:paraId="1D796532" w14:textId="322FF15E" w:rsidR="007A3006" w:rsidRPr="007A3006" w:rsidRDefault="007A3006" w:rsidP="007A3006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H.W: </w:t>
      </w:r>
      <w:r w:rsidRPr="002445F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Question </w:t>
      </w:r>
      <w:r>
        <w:rPr>
          <w:rFonts w:ascii="Times New Roman" w:eastAsia="Times New Roman" w:hAnsi="Times New Roman" w:cs="Times New Roman" w:hint="cs"/>
          <w:b/>
          <w:bCs/>
          <w:color w:val="008000"/>
          <w:sz w:val="32"/>
          <w:szCs w:val="32"/>
          <w:rtl/>
        </w:rPr>
        <w:t>7</w:t>
      </w:r>
      <w:r w:rsidRPr="007A3006">
        <w:rPr>
          <w:rFonts w:asciiTheme="majorBidi" w:hAnsiTheme="majorBidi" w:cstheme="majorBidi"/>
          <w:sz w:val="28"/>
          <w:szCs w:val="28"/>
        </w:rPr>
        <w:t>: Find the wavelength at which the rate of spontaneous emission equals the rate of stimulated emission</w:t>
      </w:r>
    </w:p>
    <w:p w14:paraId="42F2573B" w14:textId="10C8EA43" w:rsidR="00294B56" w:rsidRDefault="007A3006" w:rsidP="007A3006">
      <w:pPr>
        <w:rPr>
          <w:rFonts w:asciiTheme="majorBidi" w:hAnsiTheme="majorBidi" w:cstheme="majorBidi"/>
          <w:sz w:val="28"/>
          <w:szCs w:val="28"/>
          <w:rtl/>
        </w:rPr>
      </w:pPr>
      <w:r w:rsidRPr="007A3006">
        <w:rPr>
          <w:rFonts w:asciiTheme="majorBidi" w:hAnsiTheme="majorBidi" w:cstheme="majorBidi"/>
          <w:sz w:val="28"/>
          <w:szCs w:val="28"/>
        </w:rPr>
        <w:t xml:space="preserve">  At room temperature at the condition of thermal equilibrium?</w:t>
      </w:r>
      <w:r w:rsidR="00294B56" w:rsidRPr="00294B56">
        <w:rPr>
          <w:rFonts w:asciiTheme="majorBidi" w:hAnsiTheme="majorBidi" w:cstheme="majorBidi"/>
          <w:sz w:val="28"/>
          <w:szCs w:val="28"/>
        </w:rPr>
        <w:t xml:space="preserve"> </w:t>
      </w:r>
    </w:p>
    <w:p w14:paraId="51AD954D" w14:textId="5CC5048C" w:rsidR="00C26B13" w:rsidRPr="00C26B13" w:rsidRDefault="00C26B13" w:rsidP="00C26B13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H.W: </w:t>
      </w:r>
      <w:r w:rsidRPr="002445F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8</w:t>
      </w:r>
      <w:r>
        <w:rPr>
          <w:rFonts w:ascii="Times New Roman" w:eastAsia="Times New Roman" w:hAnsi="Times New Roman" w:cs="Times New Roman" w:hint="cs"/>
          <w:b/>
          <w:bCs/>
          <w:color w:val="008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; </w:t>
      </w:r>
      <w:r w:rsidRPr="00C26B13">
        <w:rPr>
          <w:rFonts w:asciiTheme="majorBidi" w:hAnsiTheme="majorBidi" w:cstheme="majorBidi"/>
          <w:sz w:val="28"/>
          <w:szCs w:val="28"/>
        </w:rPr>
        <w:t>Explain mathematically that there is no generation of a laser beam when the thermal energy is</w:t>
      </w:r>
    </w:p>
    <w:p w14:paraId="06CFBAE0" w14:textId="4C35F615" w:rsidR="00C26B13" w:rsidRDefault="00C26B13" w:rsidP="00C26B13">
      <w:pPr>
        <w:rPr>
          <w:rFonts w:asciiTheme="majorBidi" w:hAnsiTheme="majorBidi" w:cstheme="majorBidi"/>
          <w:sz w:val="28"/>
          <w:szCs w:val="28"/>
        </w:rPr>
      </w:pPr>
      <w:r w:rsidRPr="00C26B13">
        <w:rPr>
          <w:rFonts w:asciiTheme="majorBidi" w:hAnsiTheme="majorBidi" w:cstheme="majorBidi"/>
          <w:sz w:val="28"/>
          <w:szCs w:val="28"/>
        </w:rPr>
        <w:t>equal to photon energy?</w:t>
      </w:r>
    </w:p>
    <w:p w14:paraId="4D2E6389" w14:textId="07AD6BCB" w:rsidR="0037333D" w:rsidRDefault="0037333D" w:rsidP="00C26B13">
      <w:pPr>
        <w:rPr>
          <w:rFonts w:asciiTheme="majorBidi" w:hAnsiTheme="majorBidi" w:cstheme="majorBidi"/>
          <w:sz w:val="28"/>
          <w:szCs w:val="28"/>
        </w:rPr>
      </w:pPr>
    </w:p>
    <w:p w14:paraId="230D093D" w14:textId="46282F5E" w:rsidR="0037333D" w:rsidRDefault="0037333D" w:rsidP="00C26B13">
      <w:pPr>
        <w:rPr>
          <w:rFonts w:asciiTheme="majorBidi" w:hAnsiTheme="majorBidi" w:cstheme="majorBidi"/>
          <w:sz w:val="28"/>
          <w:szCs w:val="28"/>
        </w:rPr>
      </w:pPr>
    </w:p>
    <w:p w14:paraId="39522ADA" w14:textId="7EAEE894" w:rsidR="0037333D" w:rsidRDefault="0037333D" w:rsidP="003733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ebo" w:eastAsia="Times New Roman" w:hAnsi="Heebo" w:cs="Heebo"/>
          <w:color w:val="000000"/>
          <w:sz w:val="35"/>
          <w:szCs w:val="35"/>
        </w:rPr>
      </w:pPr>
      <w:r w:rsidRPr="0037333D">
        <w:rPr>
          <w:rFonts w:ascii="Heebo" w:eastAsia="Times New Roman" w:hAnsi="Heebo" w:cs="Heebo" w:hint="cs"/>
          <w:color w:val="000000"/>
          <w:sz w:val="35"/>
          <w:szCs w:val="35"/>
          <w:highlight w:val="yellow"/>
        </w:rPr>
        <w:t>Construction and Working of LASER</w:t>
      </w:r>
    </w:p>
    <w:p w14:paraId="171D7A8B" w14:textId="77777777" w:rsidR="0037333D" w:rsidRPr="0037333D" w:rsidRDefault="0037333D" w:rsidP="003733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ebo" w:eastAsia="Times New Roman" w:hAnsi="Heebo" w:cs="Heebo"/>
          <w:color w:val="000000"/>
          <w:sz w:val="35"/>
          <w:szCs w:val="35"/>
        </w:rPr>
      </w:pPr>
    </w:p>
    <w:p w14:paraId="1B56D6E4" w14:textId="00550D28" w:rsidR="0037333D" w:rsidRDefault="0037333D" w:rsidP="0037333D">
      <w:pPr>
        <w:pStyle w:val="Heading2"/>
        <w:shd w:val="clear" w:color="auto" w:fill="FFFFFF"/>
        <w:spacing w:before="0" w:beforeAutospacing="0"/>
        <w:rPr>
          <w:rFonts w:ascii="Segoe UI" w:hAnsi="Segoe UI" w:cs="Segoe UI"/>
          <w:color w:val="1A1A1A"/>
          <w:rtl/>
        </w:rPr>
      </w:pPr>
      <w:r w:rsidRPr="0037333D">
        <w:rPr>
          <w:rFonts w:ascii="Segoe UI" w:hAnsi="Segoe UI" w:cs="Segoe UI"/>
          <w:color w:val="1A1A1A"/>
          <w:highlight w:val="yellow"/>
        </w:rPr>
        <w:t>Laser beam characteristics</w:t>
      </w:r>
    </w:p>
    <w:p w14:paraId="59E665C3" w14:textId="586CBAFA" w:rsidR="005C1541" w:rsidRDefault="005C1541" w:rsidP="0037333D">
      <w:pPr>
        <w:pStyle w:val="Heading2"/>
        <w:shd w:val="clear" w:color="auto" w:fill="FFFFFF"/>
        <w:spacing w:before="0" w:beforeAutospacing="0"/>
        <w:rPr>
          <w:rtl/>
        </w:rPr>
      </w:pPr>
      <w:r>
        <w:t xml:space="preserve">What type of laser is used in CD and DVD players? </w:t>
      </w:r>
      <w:r w:rsidRPr="005C1541">
        <w:rPr>
          <w:color w:val="FF0000"/>
        </w:rPr>
        <w:t>a)</w:t>
      </w:r>
      <w:r>
        <w:t xml:space="preserve"> Semiconductor b) YAG c) Alexandrite</w:t>
      </w:r>
    </w:p>
    <w:p w14:paraId="5E4DF9D0" w14:textId="6EDD7CD1" w:rsidR="005C1541" w:rsidRDefault="005C1541" w:rsidP="0037333D">
      <w:pPr>
        <w:pStyle w:val="Heading2"/>
        <w:shd w:val="clear" w:color="auto" w:fill="FFFFFF"/>
        <w:spacing w:before="0" w:beforeAutospacing="0"/>
        <w:rPr>
          <w:rtl/>
        </w:rPr>
      </w:pPr>
      <w:bookmarkStart w:id="0" w:name="_Hlk132628731"/>
      <w:r>
        <w:t xml:space="preserve">What is the type of laser used </w:t>
      </w:r>
      <w:bookmarkEnd w:id="0"/>
      <w:r>
        <w:t xml:space="preserve">most widely in industrial materials processing applications? a) Dye Laser b) YAG laser c) Ruby Laser </w:t>
      </w:r>
      <w:r w:rsidRPr="005C1541">
        <w:rPr>
          <w:color w:val="FF0000"/>
        </w:rPr>
        <w:t>d)</w:t>
      </w:r>
      <w:r>
        <w:t xml:space="preserve"> Carbon Dioxide Laser</w:t>
      </w:r>
    </w:p>
    <w:p w14:paraId="420A40D5" w14:textId="2C64F82E" w:rsidR="005C1541" w:rsidRPr="0097526A" w:rsidRDefault="005C1541" w:rsidP="0037333D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1A1A1A"/>
          <w:sz w:val="28"/>
          <w:szCs w:val="28"/>
          <w:rtl/>
          <w:lang w:bidi="ar-IQ"/>
        </w:rPr>
      </w:pPr>
      <w:r w:rsidRPr="0097526A">
        <w:rPr>
          <w:b w:val="0"/>
          <w:bCs w:val="0"/>
          <w:sz w:val="28"/>
          <w:szCs w:val="28"/>
        </w:rPr>
        <w:t xml:space="preserve">What does the acronym LASER stand for? a) Light Absorption by Stimulated Emission of Radiation </w:t>
      </w:r>
      <w:r w:rsidRPr="0097526A">
        <w:rPr>
          <w:b w:val="0"/>
          <w:bCs w:val="0"/>
          <w:color w:val="FF0000"/>
          <w:sz w:val="28"/>
          <w:szCs w:val="28"/>
        </w:rPr>
        <w:t>b)</w:t>
      </w:r>
      <w:r w:rsidRPr="0097526A">
        <w:rPr>
          <w:b w:val="0"/>
          <w:bCs w:val="0"/>
          <w:sz w:val="28"/>
          <w:szCs w:val="28"/>
        </w:rPr>
        <w:t xml:space="preserve"> Light Amplification by Stimulated Emission of Radiation c) Light Alteration by Stimulated Emission of Radiation</w:t>
      </w:r>
    </w:p>
    <w:sectPr w:rsidR="005C1541" w:rsidRPr="009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938"/>
    <w:multiLevelType w:val="multilevel"/>
    <w:tmpl w:val="3B84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44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DB"/>
    <w:rsid w:val="00294B56"/>
    <w:rsid w:val="0037333D"/>
    <w:rsid w:val="005C1541"/>
    <w:rsid w:val="007A3006"/>
    <w:rsid w:val="0097526A"/>
    <w:rsid w:val="00AE4B9C"/>
    <w:rsid w:val="00C26B13"/>
    <w:rsid w:val="00D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16CE"/>
  <w15:chartTrackingRefBased/>
  <w15:docId w15:val="{715B7895-2190-4E6B-8B02-4B0750C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D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73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3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runas sula</dc:creator>
  <cp:keywords/>
  <dc:description/>
  <cp:lastModifiedBy>runas sula</cp:lastModifiedBy>
  <cp:revision>5</cp:revision>
  <dcterms:created xsi:type="dcterms:W3CDTF">2023-02-24T14:27:00Z</dcterms:created>
  <dcterms:modified xsi:type="dcterms:W3CDTF">2023-04-17T12:49:00Z</dcterms:modified>
</cp:coreProperties>
</file>