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7A65" w14:textId="77777777" w:rsidR="00CF5D0E" w:rsidRPr="00F72DF2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</w:pPr>
      <w:r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>بەش</w:t>
      </w:r>
      <w:r w:rsidRPr="00F72DF2">
        <w:rPr>
          <w:rFonts w:ascii="Times New Roman" w:hAnsi="Times New Roman" w:cs="Times New Roman"/>
          <w:b/>
          <w:bCs/>
          <w:sz w:val="56"/>
          <w:szCs w:val="56"/>
          <w:lang w:bidi="ar-IQ"/>
        </w:rPr>
        <w:t xml:space="preserve"> </w:t>
      </w:r>
      <w:r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>موزيك</w:t>
      </w:r>
    </w:p>
    <w:p w14:paraId="518A5845" w14:textId="77777777" w:rsidR="00CF5D0E" w:rsidRPr="00F72DF2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</w:pPr>
      <w:r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 xml:space="preserve">كۆلێژ هونەرە جوانەكان </w:t>
      </w:r>
      <w:r w:rsidRPr="00F72DF2">
        <w:rPr>
          <w:rFonts w:ascii="Times New Roman" w:hAnsi="Times New Roman" w:cs="Times New Roman"/>
          <w:b/>
          <w:bCs/>
          <w:sz w:val="56"/>
          <w:szCs w:val="56"/>
          <w:lang w:bidi="ar-IQ"/>
        </w:rPr>
        <w:t>/</w:t>
      </w:r>
      <w:r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>زانكۆی  سەلاحدين</w:t>
      </w:r>
    </w:p>
    <w:p w14:paraId="43693844" w14:textId="5C76A826" w:rsidR="00CF5D0E" w:rsidRPr="00F72DF2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56"/>
          <w:szCs w:val="56"/>
          <w:lang w:bidi="ku-Arab-IQ"/>
        </w:rPr>
      </w:pPr>
      <w:r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>بابەت</w:t>
      </w:r>
      <w:r w:rsidRPr="00F72DF2">
        <w:rPr>
          <w:rFonts w:ascii="Times New Roman" w:hAnsi="Times New Roman" w:cs="Times New Roman"/>
          <w:b/>
          <w:bCs/>
          <w:sz w:val="56"/>
          <w:szCs w:val="56"/>
          <w:lang w:bidi="ar-IQ"/>
        </w:rPr>
        <w:t>:</w:t>
      </w:r>
      <w:r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 xml:space="preserve"> </w:t>
      </w:r>
      <w:r w:rsidR="00287376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فۆرمی موزیكی</w:t>
      </w:r>
    </w:p>
    <w:p w14:paraId="36A06371" w14:textId="77777777" w:rsidR="00CF5D0E" w:rsidRPr="00F72DF2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56"/>
          <w:szCs w:val="56"/>
          <w:rtl/>
          <w:lang w:bidi="ku-Arab-IQ"/>
        </w:rPr>
      </w:pPr>
      <w:r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 xml:space="preserve"> قۆناغ</w:t>
      </w:r>
      <w:r w:rsidRPr="00F72DF2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:</w:t>
      </w:r>
      <w:r w:rsidRPr="00F72DF2">
        <w:rPr>
          <w:rFonts w:ascii="Times New Roman" w:hAnsi="Times New Roman" w:cs="Times New Roman" w:hint="cs"/>
          <w:b/>
          <w:bCs/>
          <w:sz w:val="56"/>
          <w:szCs w:val="56"/>
          <w:rtl/>
          <w:lang w:bidi="ku-Arab-IQ"/>
        </w:rPr>
        <w:t>دووه‌م</w:t>
      </w:r>
    </w:p>
    <w:p w14:paraId="4213BE9E" w14:textId="77777777" w:rsidR="00CF5D0E" w:rsidRPr="00F72DF2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56"/>
          <w:szCs w:val="56"/>
          <w:rtl/>
          <w:lang w:val="en-US"/>
        </w:rPr>
      </w:pPr>
      <w:r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>ناوى مامۆستا</w:t>
      </w:r>
      <w:r w:rsidRPr="00F72DF2">
        <w:rPr>
          <w:rFonts w:ascii="Times New Roman" w:hAnsi="Times New Roman" w:cs="Times New Roman"/>
          <w:b/>
          <w:bCs/>
          <w:sz w:val="56"/>
          <w:szCs w:val="56"/>
          <w:lang w:bidi="ar-IQ"/>
        </w:rPr>
        <w:t>:</w:t>
      </w:r>
      <w:r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 xml:space="preserve"> م.ي </w:t>
      </w:r>
      <w:r w:rsidRPr="00F72DF2">
        <w:rPr>
          <w:rFonts w:ascii="Times New Roman" w:hAnsi="Times New Roman" w:cs="Times New Roman" w:hint="cs"/>
          <w:b/>
          <w:bCs/>
          <w:sz w:val="56"/>
          <w:szCs w:val="56"/>
          <w:rtl/>
        </w:rPr>
        <w:t>: ش</w:t>
      </w:r>
      <w:r w:rsidRPr="00F72DF2">
        <w:rPr>
          <w:rFonts w:ascii="Times New Roman" w:hAnsi="Times New Roman" w:cs="Times New Roman" w:hint="cs"/>
          <w:b/>
          <w:bCs/>
          <w:sz w:val="56"/>
          <w:szCs w:val="56"/>
          <w:rtl/>
          <w:lang w:bidi="ku-Arab-IQ"/>
        </w:rPr>
        <w:t>ێرزاد ا</w:t>
      </w:r>
      <w:r w:rsidRPr="00F72DF2">
        <w:rPr>
          <w:rFonts w:ascii="Times New Roman" w:hAnsi="Times New Roman" w:cs="Times New Roman" w:hint="cs"/>
          <w:b/>
          <w:bCs/>
          <w:sz w:val="56"/>
          <w:szCs w:val="56"/>
          <w:rtl/>
        </w:rPr>
        <w:t>حمد</w:t>
      </w:r>
      <w:r>
        <w:rPr>
          <w:rFonts w:ascii="Times New Roman" w:hAnsi="Times New Roman" w:cs="Times New Roman" w:hint="cs"/>
          <w:b/>
          <w:bCs/>
          <w:sz w:val="56"/>
          <w:szCs w:val="56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56"/>
          <w:szCs w:val="56"/>
          <w:rtl/>
          <w:lang w:val="en-US"/>
        </w:rPr>
        <w:t>معروف</w:t>
      </w:r>
      <w:r w:rsidRPr="00F72DF2">
        <w:rPr>
          <w:rFonts w:ascii="Times New Roman" w:hAnsi="Times New Roman" w:cs="Times New Roman" w:hint="cs"/>
          <w:b/>
          <w:bCs/>
          <w:sz w:val="56"/>
          <w:szCs w:val="56"/>
          <w:rtl/>
        </w:rPr>
        <w:t xml:space="preserve"> </w:t>
      </w:r>
    </w:p>
    <w:p w14:paraId="0A8481B4" w14:textId="233E6460" w:rsidR="00CF5D0E" w:rsidRPr="00F72DF2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</w:pPr>
      <w:r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>ساڵى خوێندن:</w:t>
      </w:r>
      <w:r w:rsidR="00331D47"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 xml:space="preserve"> </w:t>
      </w:r>
      <w:r w:rsidRPr="00F72DF2"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  <w:t>٢٠</w:t>
      </w:r>
      <w:r w:rsidR="00331D47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٢</w:t>
      </w:r>
      <w:r w:rsidR="00953870">
        <w:rPr>
          <w:rFonts w:ascii="Times New Roman" w:hAnsi="Times New Roman" w:cs="Times New Roman" w:hint="cs"/>
          <w:b/>
          <w:bCs/>
          <w:sz w:val="56"/>
          <w:szCs w:val="56"/>
          <w:rtl/>
          <w:lang w:bidi="ar-IQ"/>
        </w:rPr>
        <w:t>٣</w:t>
      </w:r>
    </w:p>
    <w:p w14:paraId="187082C0" w14:textId="77777777" w:rsidR="00CF5D0E" w:rsidRPr="00F72DF2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56"/>
          <w:szCs w:val="56"/>
          <w:rtl/>
          <w:lang w:bidi="ar-IQ"/>
        </w:rPr>
      </w:pPr>
    </w:p>
    <w:p w14:paraId="2F54C79C" w14:textId="77777777" w:rsidR="00CF5D0E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14:paraId="627A6690" w14:textId="77777777" w:rsidR="00CF5D0E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14:paraId="0CBD99AD" w14:textId="77777777" w:rsidR="00CF5D0E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14:paraId="60BD42E2" w14:textId="77777777" w:rsidR="00CF5D0E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14:paraId="57BBCB6A" w14:textId="77777777" w:rsidR="00CF5D0E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14:paraId="5A779040" w14:textId="77777777" w:rsidR="00CF5D0E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14:paraId="37E5D2EC" w14:textId="77777777" w:rsidR="00CF5D0E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14:paraId="06D98240" w14:textId="77777777" w:rsidR="00CF5D0E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14:paraId="616694E9" w14:textId="77777777" w:rsidR="00CF5D0E" w:rsidRDefault="00CF5D0E" w:rsidP="00CF5D0E">
      <w:pPr>
        <w:tabs>
          <w:tab w:val="left" w:pos="1200"/>
        </w:tabs>
        <w:bidi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</w:p>
    <w:p w14:paraId="4A4A0FA7" w14:textId="427A5ED2" w:rsidR="00214CB3" w:rsidRPr="00CD7AEB" w:rsidRDefault="00433CF3" w:rsidP="00CF5D0E">
      <w:pPr>
        <w:pStyle w:val="a"/>
        <w:numPr>
          <w:ilvl w:val="0"/>
          <w:numId w:val="1"/>
        </w:numPr>
        <w:bidi/>
        <w:spacing w:after="0" w:line="480" w:lineRule="auto"/>
        <w:ind w:left="270" w:hanging="270"/>
        <w:rPr>
          <w:rFonts w:ascii="_R i b a Z_12" w:hAnsi="_R i b a Z_12" w:cs="_R i b a Z_12"/>
          <w:b/>
          <w:bCs/>
          <w:sz w:val="28"/>
          <w:szCs w:val="28"/>
        </w:rPr>
      </w:pPr>
      <w:proofErr w:type="spellStart"/>
      <w:r w:rsidRPr="00CD7AEB">
        <w:rPr>
          <w:rFonts w:ascii="_R i b a Z_12" w:hAnsi="_R i b a Z_12" w:cs="_R i b a Z_12" w:hint="cs"/>
          <w:b/>
          <w:bCs/>
          <w:sz w:val="42"/>
          <w:szCs w:val="42"/>
          <w:rtl/>
        </w:rPr>
        <w:lastRenderedPageBreak/>
        <w:t>ناساندنی</w:t>
      </w:r>
      <w:proofErr w:type="spellEnd"/>
      <w:r w:rsidRPr="00CD7AEB">
        <w:rPr>
          <w:rFonts w:ascii="_R i b a Z_12" w:hAnsi="_R i b a Z_12" w:cs="_R i b a Z_12" w:hint="cs"/>
          <w:b/>
          <w:bCs/>
          <w:sz w:val="44"/>
          <w:szCs w:val="44"/>
          <w:rtl/>
        </w:rPr>
        <w:t xml:space="preserve"> </w:t>
      </w:r>
      <w:proofErr w:type="spellStart"/>
      <w:r w:rsidRPr="00CD7AEB">
        <w:rPr>
          <w:rFonts w:ascii="_R i b a Z_12" w:hAnsi="_R i b a Z_12" w:cs="_R i b a Z_12" w:hint="cs"/>
          <w:b/>
          <w:bCs/>
          <w:sz w:val="44"/>
          <w:szCs w:val="44"/>
          <w:rtl/>
        </w:rPr>
        <w:t>بابه‌ت</w:t>
      </w:r>
      <w:proofErr w:type="spellEnd"/>
      <w:r w:rsidRPr="00CD7AEB">
        <w:rPr>
          <w:rFonts w:ascii="_R i b a Z_12" w:hAnsi="_R i b a Z_12" w:cs="_R i b a Z_12" w:hint="cs"/>
          <w:b/>
          <w:bCs/>
          <w:sz w:val="44"/>
          <w:szCs w:val="44"/>
          <w:rtl/>
        </w:rPr>
        <w:t xml:space="preserve"> </w:t>
      </w:r>
      <w:proofErr w:type="spellStart"/>
      <w:r w:rsidRPr="00CD7AEB">
        <w:rPr>
          <w:rFonts w:ascii="_R i b a Z_12" w:hAnsi="_R i b a Z_12" w:cs="_R i b a Z_12" w:hint="cs"/>
          <w:b/>
          <w:bCs/>
          <w:sz w:val="44"/>
          <w:szCs w:val="44"/>
          <w:rtl/>
        </w:rPr>
        <w:t>زاراوه‌كان</w:t>
      </w:r>
      <w:proofErr w:type="spellEnd"/>
    </w:p>
    <w:p w14:paraId="387094D8" w14:textId="77777777" w:rsidR="00000000" w:rsidRPr="00CD7AEB" w:rsidRDefault="006B0D05" w:rsidP="00433CF3">
      <w:pPr>
        <w:pStyle w:val="a"/>
        <w:numPr>
          <w:ilvl w:val="0"/>
          <w:numId w:val="1"/>
        </w:numPr>
        <w:bidi/>
        <w:ind w:left="142" w:hanging="1"/>
        <w:rPr>
          <w:rFonts w:ascii="_R i b a Z_12" w:hAnsi="_R i b a Z_12" w:cs="_R i b a Z_12"/>
          <w:b/>
          <w:bCs/>
          <w:sz w:val="42"/>
          <w:szCs w:val="42"/>
          <w:lang w:val="en-GB"/>
        </w:rPr>
      </w:pPr>
      <w:r w:rsidRPr="00CD7AEB">
        <w:rPr>
          <w:rFonts w:ascii="_R i b a Z_12" w:hAnsi="_R i b a Z_12" w:cs="_R i b a Z_12"/>
          <w:b/>
          <w:bCs/>
          <w:sz w:val="42"/>
          <w:szCs w:val="42"/>
          <w:rtl/>
          <w:lang w:bidi="ar-KW"/>
        </w:rPr>
        <w:t>فۆڕم/ پێناسه‌ی فۆڕم/ گرینگی فۆڕم</w:t>
      </w:r>
    </w:p>
    <w:p w14:paraId="11DDB6AA" w14:textId="21FA5B25" w:rsidR="00000000" w:rsidRPr="00CD7AEB" w:rsidRDefault="006B0D05" w:rsidP="00433CF3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2"/>
          <w:szCs w:val="42"/>
          <w:lang w:val="en-GB"/>
        </w:rPr>
      </w:pPr>
      <w:r w:rsidRPr="00CD7AEB">
        <w:rPr>
          <w:rFonts w:ascii="_R i b a Z_12" w:hAnsi="_R i b a Z_12" w:cs="_R i b a Z_12"/>
          <w:b/>
          <w:bCs/>
          <w:sz w:val="42"/>
          <w:szCs w:val="42"/>
          <w:rtl/>
          <w:lang w:bidi="ar-KW"/>
        </w:rPr>
        <w:t>یه‌که‌ و ره‌گه‌زه‌ سه‌ره‌کییه‌کانی فۆڕم</w:t>
      </w:r>
    </w:p>
    <w:p w14:paraId="1C8761B4" w14:textId="6FC2D710" w:rsidR="00433CF3" w:rsidRPr="00CD7AEB" w:rsidRDefault="00433CF3" w:rsidP="00CD7AEB">
      <w:pPr>
        <w:pStyle w:val="a"/>
        <w:bidi/>
        <w:ind w:left="501"/>
        <w:rPr>
          <w:rFonts w:ascii="_R i b a Z_12" w:hAnsi="_R i b a Z_12" w:cs="_R i b a Z_12"/>
          <w:b/>
          <w:bCs/>
          <w:sz w:val="42"/>
          <w:szCs w:val="42"/>
          <w:lang w:val="en-GB"/>
        </w:rPr>
      </w:pPr>
      <w:r w:rsidRPr="00CD7AEB">
        <w:rPr>
          <w:rFonts w:ascii="_R i b a Z_12" w:hAnsi="_R i b a Z_12" w:cs="_R i b a Z_12"/>
          <w:b/>
          <w:bCs/>
          <w:sz w:val="42"/>
          <w:szCs w:val="42"/>
          <w:rtl/>
          <w:lang w:bidi="ar-KW"/>
        </w:rPr>
        <w:t xml:space="preserve">    مۆتیڤ/ فیگه‌ر/ باسج (په‌ساژ)</w:t>
      </w:r>
    </w:p>
    <w:p w14:paraId="01C0484A" w14:textId="3ED2685F" w:rsidR="00433CF3" w:rsidRPr="00CD7AEB" w:rsidRDefault="00433CF3" w:rsidP="00CD7AEB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2"/>
          <w:szCs w:val="42"/>
          <w:rtl/>
          <w:lang w:val="en-GB"/>
        </w:rPr>
      </w:pPr>
      <w:r w:rsidRPr="00CD7AEB">
        <w:rPr>
          <w:rFonts w:ascii="_R i b a Z_12" w:hAnsi="_R i b a Z_12" w:cs="_R i b a Z_12"/>
          <w:b/>
          <w:bCs/>
          <w:sz w:val="42"/>
          <w:szCs w:val="42"/>
          <w:rtl/>
          <w:lang w:bidi="ar-KW"/>
        </w:rPr>
        <w:t>- په‌ره‌سه‌ندنی مۆتیڤ</w:t>
      </w:r>
    </w:p>
    <w:p w14:paraId="18043359" w14:textId="43327506" w:rsidR="00433CF3" w:rsidRPr="00CD7AEB" w:rsidRDefault="00433CF3" w:rsidP="00433CF3">
      <w:pPr>
        <w:pStyle w:val="a"/>
        <w:bidi/>
        <w:ind w:left="141"/>
        <w:rPr>
          <w:rFonts w:ascii="_R i b a Z_12" w:hAnsi="_R i b a Z_12" w:cs="_R i b a Z_12"/>
          <w:b/>
          <w:bCs/>
          <w:sz w:val="42"/>
          <w:szCs w:val="42"/>
          <w:lang w:val="en-GB"/>
        </w:rPr>
      </w:pPr>
      <w:r w:rsidRPr="00CD7AEB">
        <w:rPr>
          <w:rFonts w:ascii="_R i b a Z_12" w:hAnsi="_R i b a Z_12" w:cs="_R i b a Z_12"/>
          <w:b/>
          <w:bCs/>
          <w:sz w:val="42"/>
          <w:szCs w:val="42"/>
          <w:rtl/>
          <w:lang w:bidi="ar-KW"/>
        </w:rPr>
        <w:t>یه‌که‌م: گۆڕینی دیوره‌یشن       دووه‌م: لاساییکردنه‌وه</w:t>
      </w:r>
    </w:p>
    <w:p w14:paraId="1A77AE08" w14:textId="67676EF7" w:rsidR="00433CF3" w:rsidRPr="00CD7AEB" w:rsidRDefault="00433CF3" w:rsidP="00433CF3">
      <w:pPr>
        <w:pStyle w:val="a"/>
        <w:numPr>
          <w:ilvl w:val="0"/>
          <w:numId w:val="1"/>
        </w:numPr>
        <w:bidi/>
        <w:spacing w:after="0" w:line="480" w:lineRule="auto"/>
        <w:ind w:left="0" w:firstLine="0"/>
        <w:rPr>
          <w:rFonts w:ascii="_R i b a Z_12" w:hAnsi="_R i b a Z_12" w:cs="_R i b a Z_12"/>
          <w:b/>
          <w:bCs/>
          <w:sz w:val="44"/>
          <w:szCs w:val="44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- ‌گۆڕانکاری/ فراوانکردن/ دابه‌شکردن/ بچوککردنه‌وه‌</w:t>
      </w:r>
    </w:p>
    <w:p w14:paraId="3A90CF08" w14:textId="3DC3AD2D" w:rsidR="00CF5D0E" w:rsidRPr="00CD7AEB" w:rsidRDefault="00433CF3" w:rsidP="00433CF3">
      <w:pPr>
        <w:pStyle w:val="a"/>
        <w:numPr>
          <w:ilvl w:val="0"/>
          <w:numId w:val="1"/>
        </w:numPr>
        <w:bidi/>
        <w:spacing w:after="0" w:line="480" w:lineRule="auto"/>
        <w:rPr>
          <w:rFonts w:ascii="_R i b a Z_12" w:hAnsi="_R i b a Z_12" w:cs="_R i b a Z_12"/>
          <w:b/>
          <w:bCs/>
          <w:sz w:val="44"/>
          <w:szCs w:val="44"/>
        </w:rPr>
      </w:pPr>
      <w:r w:rsidRPr="00CD7AEB">
        <w:rPr>
          <w:rFonts w:ascii="_R i b a Z_12" w:hAnsi="_R i b a Z_12" w:cs="_R i b a Z_12" w:hint="cs"/>
          <w:b/>
          <w:bCs/>
          <w:sz w:val="44"/>
          <w:szCs w:val="44"/>
          <w:rtl/>
        </w:rPr>
        <w:t xml:space="preserve"> </w:t>
      </w: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ده‌سته‌واژه‌ی موزیکی/رسته‌ی موزیکی/ به‌ش/ جوڵه‌/ کۆدا</w:t>
      </w:r>
    </w:p>
    <w:p w14:paraId="06927180" w14:textId="28EB525D" w:rsidR="00433CF3" w:rsidRPr="00CD7AEB" w:rsidRDefault="00433CF3" w:rsidP="00433CF3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6"/>
          <w:szCs w:val="46"/>
          <w:lang w:val="en-GB"/>
        </w:rPr>
      </w:pPr>
      <w:r w:rsidRPr="00CD7AEB">
        <w:rPr>
          <w:rFonts w:ascii="_R i b a Z_12" w:hAnsi="_R i b a Z_12" w:cs="_R i b a Z_12"/>
          <w:b/>
          <w:bCs/>
          <w:sz w:val="46"/>
          <w:szCs w:val="46"/>
          <w:rtl/>
          <w:lang w:bidi="ar-KW"/>
        </w:rPr>
        <w:t>- رێگاکانی فراوانکردنی رسته‌ی موزیکی</w:t>
      </w:r>
    </w:p>
    <w:p w14:paraId="45D6F695" w14:textId="3A29797D" w:rsidR="00100484" w:rsidRPr="00CD7AEB" w:rsidRDefault="00100484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- فۆڕمی ساده‌ی دووبه‌ش/ فۆڕمی ئاڵۆزی دووبه‌ش</w:t>
      </w:r>
    </w:p>
    <w:p w14:paraId="35590D82" w14:textId="78E32640" w:rsidR="00100484" w:rsidRPr="00CD7AEB" w:rsidRDefault="00100484" w:rsidP="00100484">
      <w:pPr>
        <w:pStyle w:val="a"/>
        <w:numPr>
          <w:ilvl w:val="0"/>
          <w:numId w:val="1"/>
        </w:numPr>
        <w:bidi/>
        <w:spacing w:after="0" w:line="480" w:lineRule="auto"/>
        <w:ind w:left="270" w:hanging="270"/>
        <w:rPr>
          <w:rFonts w:ascii="_R i b a Z_12" w:hAnsi="_R i b a Z_12" w:cs="_R i b a Z_12"/>
          <w:b/>
          <w:bCs/>
          <w:sz w:val="44"/>
          <w:szCs w:val="44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فۆڕمی ساده‌ی سێبه‌ش/ فۆڕمی ئاڵۆزی سێبه‌ش</w:t>
      </w:r>
    </w:p>
    <w:p w14:paraId="064C06DD" w14:textId="77777777" w:rsidR="00100484" w:rsidRPr="00CD7AEB" w:rsidRDefault="00100484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فۆڕمی گۆڕانکاری</w:t>
      </w:r>
    </w:p>
    <w:p w14:paraId="3D3F64EE" w14:textId="02E89DBF" w:rsidR="00100484" w:rsidRPr="00CD7AEB" w:rsidRDefault="00100484" w:rsidP="00100484">
      <w:pPr>
        <w:pStyle w:val="a"/>
        <w:numPr>
          <w:ilvl w:val="0"/>
          <w:numId w:val="1"/>
        </w:numPr>
        <w:bidi/>
        <w:spacing w:after="0" w:line="480" w:lineRule="auto"/>
        <w:ind w:left="270" w:hanging="270"/>
        <w:rPr>
          <w:rFonts w:ascii="_R i b a Z_12" w:hAnsi="_R i b a Z_12" w:cs="_R i b a Z_12"/>
          <w:b/>
          <w:bCs/>
          <w:sz w:val="44"/>
          <w:szCs w:val="44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رۆندۆ</w:t>
      </w:r>
    </w:p>
    <w:p w14:paraId="5ABC9441" w14:textId="38C3BF2E" w:rsidR="00100484" w:rsidRPr="00CD7AEB" w:rsidRDefault="00100484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 w:bidi="ar-KW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سۆناته‌ی سه‌رده‌می کلاسیک</w:t>
      </w:r>
      <w:r w:rsidRPr="00CD7AEB">
        <w:rPr>
          <w:rFonts w:ascii="_R i b a Z_12" w:hAnsi="_R i b a Z_12" w:cs="_R i b a Z_12" w:hint="cs"/>
          <w:b/>
          <w:bCs/>
          <w:sz w:val="44"/>
          <w:szCs w:val="44"/>
          <w:rtl/>
          <w:lang w:bidi="ar-KW"/>
        </w:rPr>
        <w:t xml:space="preserve"> </w:t>
      </w: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پێکهاته‌ و به‌شه‌کانی له‌ جووله‌ی یه‌که‌مدا</w:t>
      </w:r>
    </w:p>
    <w:p w14:paraId="0E806054" w14:textId="558DE74D" w:rsidR="00100484" w:rsidRPr="00CD7AEB" w:rsidRDefault="00100484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 w:bidi="ar-KW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-به‌شی په‌ره‌سه‌ندن</w:t>
      </w:r>
    </w:p>
    <w:p w14:paraId="488A1E07" w14:textId="4ABD8E63" w:rsidR="00100484" w:rsidRPr="00CD7AEB" w:rsidRDefault="00100484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 w:bidi="ar-KW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val="en-GB" w:bidi="ar-KW"/>
        </w:rPr>
        <w:t>جووله‌کانی تری سۆناته‌</w:t>
      </w:r>
    </w:p>
    <w:p w14:paraId="4BCB7F15" w14:textId="77777777" w:rsidR="00100484" w:rsidRPr="00CD7AEB" w:rsidRDefault="00100484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تاقیکردنه‌وه‌ی وه‌رزی یه‌که‌م پراکتیک</w:t>
      </w:r>
    </w:p>
    <w:p w14:paraId="43E97EF6" w14:textId="77777777" w:rsidR="00100484" w:rsidRPr="00CD7AEB" w:rsidRDefault="00100484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 w:hint="cs"/>
          <w:b/>
          <w:bCs/>
          <w:sz w:val="44"/>
          <w:szCs w:val="44"/>
          <w:rtl/>
          <w:lang w:val="en-GB"/>
        </w:rPr>
        <w:lastRenderedPageBreak/>
        <w:t xml:space="preserve"> </w:t>
      </w: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تاقیکردنه‌وه‌ی وه‌رزی یه‌که‌م تیۆری</w:t>
      </w:r>
    </w:p>
    <w:p w14:paraId="0F30BC52" w14:textId="77777777" w:rsidR="00100484" w:rsidRPr="00CD7AEB" w:rsidRDefault="00100484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 w:bidi="ar-KW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فوگه</w:t>
      </w:r>
    </w:p>
    <w:p w14:paraId="146A5251" w14:textId="598CF21A" w:rsidR="00100484" w:rsidRPr="00CD7AEB" w:rsidRDefault="00100484" w:rsidP="00100484">
      <w:pPr>
        <w:pStyle w:val="a"/>
        <w:bidi/>
        <w:ind w:left="501"/>
        <w:rPr>
          <w:rFonts w:ascii="_R i b a Z_12" w:hAnsi="_R i b a Z_12" w:cs="_R i b a Z_12"/>
          <w:b/>
          <w:bCs/>
          <w:sz w:val="44"/>
          <w:szCs w:val="44"/>
          <w:lang w:val="en-GB" w:bidi="ar-KW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‌پێکهاته‌ و به‌شه‌کانی له‌ جووله‌ی یه‌که‌مدا</w:t>
      </w:r>
    </w:p>
    <w:p w14:paraId="6EA2879B" w14:textId="77777777" w:rsidR="00100484" w:rsidRPr="00CD7AEB" w:rsidRDefault="00100484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جووله‌کانی تری فوگه‌</w:t>
      </w:r>
    </w:p>
    <w:p w14:paraId="57C11341" w14:textId="77777777" w:rsidR="00100484" w:rsidRPr="00CD7AEB" w:rsidRDefault="00100484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 w:bidi="ar-KW"/>
        </w:rPr>
      </w:pPr>
      <w:r w:rsidRPr="00CD7AEB">
        <w:rPr>
          <w:rFonts w:ascii="_R i b a Z_12" w:hAnsi="_R i b a Z_12" w:cs="_R i b a Z_12" w:hint="cs"/>
          <w:b/>
          <w:bCs/>
          <w:sz w:val="44"/>
          <w:szCs w:val="44"/>
          <w:rtl/>
          <w:lang w:val="en-GB"/>
        </w:rPr>
        <w:t xml:space="preserve"> </w:t>
      </w: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فۆڕمه‌کانی تری پۆلیفۆنی گرینگ</w:t>
      </w:r>
    </w:p>
    <w:p w14:paraId="12ACA5A4" w14:textId="3A2926C4" w:rsidR="00100484" w:rsidRPr="00CD7AEB" w:rsidRDefault="00100484" w:rsidP="00100484">
      <w:pPr>
        <w:pStyle w:val="a"/>
        <w:bidi/>
        <w:ind w:left="501"/>
        <w:rPr>
          <w:rFonts w:ascii="_R i b a Z_12" w:hAnsi="_R i b a Z_12" w:cs="_R i b a Z_12"/>
          <w:b/>
          <w:bCs/>
          <w:sz w:val="44"/>
          <w:szCs w:val="44"/>
          <w:lang w:val="en-GB" w:bidi="ar-KW"/>
        </w:rPr>
      </w:pPr>
      <w:r w:rsidRPr="00CD7AEB">
        <w:rPr>
          <w:rFonts w:ascii="_R i b a Z_12" w:hAnsi="_R i b a Z_12" w:cs="_R i b a Z_12" w:hint="cs"/>
          <w:b/>
          <w:bCs/>
          <w:sz w:val="44"/>
          <w:szCs w:val="44"/>
          <w:rtl/>
          <w:lang w:bidi="ar-KW"/>
        </w:rPr>
        <w:t xml:space="preserve"> </w:t>
      </w: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کاره‌کانی کۆڕاڵی/ پرلیۆد/ ریتشرکار/ کانسونا/ توکاتا</w:t>
      </w:r>
    </w:p>
    <w:p w14:paraId="185B9733" w14:textId="77777777" w:rsidR="00877218" w:rsidRPr="00CD7AEB" w:rsidRDefault="00877218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 w:hint="cs"/>
          <w:b/>
          <w:bCs/>
          <w:sz w:val="44"/>
          <w:szCs w:val="44"/>
          <w:rtl/>
          <w:lang w:bidi="ar-KW"/>
        </w:rPr>
        <w:t xml:space="preserve"> بۆته‌ موزیكیه‌ سه‌ماییه‌كان </w:t>
      </w:r>
    </w:p>
    <w:p w14:paraId="4C996B63" w14:textId="607F8489" w:rsidR="00100484" w:rsidRPr="00CD7AEB" w:rsidRDefault="00100484" w:rsidP="00877218">
      <w:pPr>
        <w:bidi/>
        <w:rPr>
          <w:rFonts w:ascii="Arial" w:hAnsi="Arial"/>
          <w:sz w:val="44"/>
          <w:szCs w:val="44"/>
          <w:lang w:bidi="ku-Arab-IQ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سویت</w:t>
      </w:r>
      <w:r w:rsidR="00877218" w:rsidRPr="00CD7AEB">
        <w:rPr>
          <w:rFonts w:ascii="_R i b a Z_12" w:hAnsi="_R i b a Z_12" w:cs="_R i b a Z_12" w:hint="cs"/>
          <w:b/>
          <w:bCs/>
          <w:sz w:val="44"/>
          <w:szCs w:val="44"/>
          <w:rtl/>
          <w:lang w:bidi="ar-KW"/>
        </w:rPr>
        <w:t xml:space="preserve">\ </w:t>
      </w:r>
      <w:r w:rsidR="00877218" w:rsidRPr="00CD7AEB">
        <w:rPr>
          <w:rFonts w:ascii="Arial" w:hAnsi="Arial" w:hint="cs"/>
          <w:sz w:val="44"/>
          <w:szCs w:val="44"/>
          <w:rtl/>
          <w:lang w:val="en-US" w:bidi="ku-Arab-IQ"/>
        </w:rPr>
        <w:t xml:space="preserve">ئه‌لێماندا </w:t>
      </w:r>
      <w:r w:rsidR="00877218" w:rsidRPr="00CD7AEB">
        <w:rPr>
          <w:rFonts w:ascii="Arial" w:hAnsi="Arial"/>
          <w:sz w:val="44"/>
          <w:szCs w:val="44"/>
          <w:lang w:val="en-US" w:bidi="ku-Arab-IQ"/>
        </w:rPr>
        <w:t>Allemande</w:t>
      </w:r>
      <w:r w:rsidR="00877218" w:rsidRPr="00CD7AEB">
        <w:rPr>
          <w:rFonts w:ascii="Arial" w:hAnsi="Arial" w:hint="cs"/>
          <w:sz w:val="44"/>
          <w:szCs w:val="44"/>
          <w:rtl/>
          <w:lang w:bidi="ku-Arab-IQ"/>
        </w:rPr>
        <w:t xml:space="preserve">\ </w:t>
      </w:r>
      <w:r w:rsidR="00877218" w:rsidRPr="00CD7AEB">
        <w:rPr>
          <w:rFonts w:ascii="Arial" w:hAnsi="Arial" w:hint="cs"/>
          <w:sz w:val="44"/>
          <w:szCs w:val="44"/>
          <w:rtl/>
          <w:lang w:val="en-US" w:bidi="ku-Arab-IQ"/>
        </w:rPr>
        <w:t xml:space="preserve">كۆڕانت </w:t>
      </w:r>
      <w:r w:rsidR="00877218" w:rsidRPr="00CD7AEB">
        <w:rPr>
          <w:rFonts w:ascii="Arial" w:hAnsi="Arial"/>
          <w:sz w:val="44"/>
          <w:szCs w:val="44"/>
          <w:lang w:val="en-US" w:bidi="ku-Arab-IQ"/>
        </w:rPr>
        <w:t>Courante</w:t>
      </w:r>
      <w:r w:rsidR="00877218" w:rsidRPr="00CD7AEB">
        <w:rPr>
          <w:rFonts w:ascii="Arial" w:hAnsi="Arial" w:hint="cs"/>
          <w:sz w:val="44"/>
          <w:szCs w:val="44"/>
          <w:rtl/>
          <w:lang w:bidi="ku-Arab-IQ"/>
        </w:rPr>
        <w:t>\</w:t>
      </w:r>
    </w:p>
    <w:p w14:paraId="449B3B93" w14:textId="4D71AC48" w:rsidR="00877218" w:rsidRPr="00CD7AEB" w:rsidRDefault="00877218" w:rsidP="00CD7AEB">
      <w:pPr>
        <w:pStyle w:val="a"/>
        <w:bidi/>
        <w:ind w:left="501"/>
        <w:rPr>
          <w:rFonts w:ascii="_R i b a Z_12" w:hAnsi="_R i b a Z_12" w:cs="_R i b a Z_12"/>
          <w:b/>
          <w:bCs/>
          <w:sz w:val="44"/>
          <w:szCs w:val="44"/>
          <w:lang w:val="en-GB" w:bidi="ar-KW"/>
        </w:rPr>
      </w:pPr>
      <w:r w:rsidRPr="00CD7AEB">
        <w:rPr>
          <w:rFonts w:ascii="Arial" w:hAnsi="Arial" w:hint="cs"/>
          <w:sz w:val="52"/>
          <w:szCs w:val="52"/>
          <w:rtl/>
          <w:lang w:bidi="ku-Arab-IQ"/>
        </w:rPr>
        <w:t>-ساراباند</w:t>
      </w:r>
      <w:r w:rsidRPr="00CD7AEB">
        <w:rPr>
          <w:rFonts w:ascii="Arial" w:hAnsi="Arial" w:hint="cs"/>
          <w:i/>
          <w:iCs/>
          <w:sz w:val="52"/>
          <w:szCs w:val="52"/>
          <w:rtl/>
          <w:lang w:bidi="ku-Arab-IQ"/>
        </w:rPr>
        <w:t xml:space="preserve"> </w:t>
      </w:r>
      <w:r w:rsidRPr="00CD7AEB">
        <w:rPr>
          <w:rFonts w:ascii="Arial" w:hAnsi="Arial"/>
          <w:i/>
          <w:iCs/>
          <w:sz w:val="52"/>
          <w:szCs w:val="52"/>
          <w:lang w:bidi="ku-Arab-IQ"/>
        </w:rPr>
        <w:t>Sarabande</w:t>
      </w:r>
      <w:r w:rsidRPr="00CD7AEB">
        <w:rPr>
          <w:rFonts w:ascii="Arial" w:hAnsi="Arial" w:hint="cs"/>
          <w:i/>
          <w:iCs/>
          <w:sz w:val="52"/>
          <w:szCs w:val="52"/>
          <w:rtl/>
          <w:lang w:bidi="ku-Arab-IQ"/>
        </w:rPr>
        <w:t>\</w:t>
      </w:r>
      <w:r w:rsidRPr="00CD7AEB">
        <w:rPr>
          <w:rFonts w:ascii="Arial" w:hAnsi="Arial" w:hint="cs"/>
          <w:sz w:val="44"/>
          <w:szCs w:val="44"/>
          <w:rtl/>
          <w:lang w:bidi="ku-Arab-IQ"/>
        </w:rPr>
        <w:t xml:space="preserve"> </w:t>
      </w:r>
      <w:r w:rsidRPr="00CD7AEB">
        <w:rPr>
          <w:rFonts w:ascii="Arial" w:hAnsi="Arial" w:hint="cs"/>
          <w:sz w:val="44"/>
          <w:szCs w:val="44"/>
          <w:rtl/>
          <w:lang w:bidi="ku-Arab-IQ"/>
        </w:rPr>
        <w:t>جیگه</w:t>
      </w:r>
      <w:r w:rsidRPr="00CD7AEB">
        <w:rPr>
          <w:rFonts w:ascii="Arial" w:hAnsi="Arial" w:hint="cs"/>
          <w:sz w:val="44"/>
          <w:szCs w:val="44"/>
          <w:rtl/>
          <w:lang w:bidi="ku-Arab-IQ"/>
        </w:rPr>
        <w:t xml:space="preserve"> </w:t>
      </w:r>
      <w:r w:rsidRPr="00CD7AEB">
        <w:rPr>
          <w:rFonts w:ascii="Arial" w:hAnsi="Arial" w:hint="cs"/>
          <w:i/>
          <w:iCs/>
          <w:sz w:val="52"/>
          <w:szCs w:val="52"/>
          <w:rtl/>
          <w:lang w:bidi="ku-Arab-IQ"/>
        </w:rPr>
        <w:t xml:space="preserve"> </w:t>
      </w:r>
      <w:r w:rsidRPr="00CD7AEB">
        <w:rPr>
          <w:rFonts w:ascii="Arial" w:hAnsi="Arial"/>
          <w:sz w:val="44"/>
          <w:szCs w:val="44"/>
          <w:lang w:bidi="ku-Arab-IQ"/>
        </w:rPr>
        <w:t>Gigue</w:t>
      </w:r>
    </w:p>
    <w:p w14:paraId="21723A8F" w14:textId="6AC5E2D0" w:rsidR="00100484" w:rsidRPr="00CD7AEB" w:rsidRDefault="00100484" w:rsidP="00877218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 w:bidi="ar-KW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فۆڕمه‌کانی گۆرانیی  ئاینی</w:t>
      </w:r>
    </w:p>
    <w:p w14:paraId="0DC81DF6" w14:textId="1EE3386B" w:rsidR="00100484" w:rsidRPr="00CD7AEB" w:rsidRDefault="00100484" w:rsidP="00100484">
      <w:pPr>
        <w:pStyle w:val="a"/>
        <w:bidi/>
        <w:ind w:left="501"/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</w:pPr>
      <w:r w:rsidRPr="00CD7AEB">
        <w:rPr>
          <w:rFonts w:ascii="_R i b a Z_12" w:hAnsi="_R i b a Z_12" w:cs="_R i b a Z_12" w:hint="cs"/>
          <w:b/>
          <w:bCs/>
          <w:sz w:val="44"/>
          <w:szCs w:val="44"/>
          <w:rtl/>
          <w:lang w:bidi="ar-KW"/>
        </w:rPr>
        <w:t xml:space="preserve"> </w:t>
      </w: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مۆتێت/ ماس</w:t>
      </w:r>
    </w:p>
    <w:p w14:paraId="5D88CDA5" w14:textId="2F8596B8" w:rsidR="00877218" w:rsidRPr="00CD7AEB" w:rsidRDefault="00877218" w:rsidP="00100484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Arial" w:hAnsi="Arial"/>
          <w:sz w:val="48"/>
          <w:szCs w:val="48"/>
          <w:lang w:bidi="ku-Arab-IQ"/>
        </w:rPr>
        <w:t>Minuet</w:t>
      </w:r>
    </w:p>
    <w:p w14:paraId="291E09E4" w14:textId="4AC468AC" w:rsidR="00CD7AEB" w:rsidRPr="00CD7AEB" w:rsidRDefault="00CD7AEB" w:rsidP="00CD7AEB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val="en-GB" w:bidi="ar-KW"/>
        </w:rPr>
        <w:t>کۆنشرتۆ</w:t>
      </w:r>
    </w:p>
    <w:p w14:paraId="51DF865C" w14:textId="79AA3470" w:rsidR="00CD7AEB" w:rsidRPr="00CD7AEB" w:rsidRDefault="00CD7AEB" w:rsidP="00CD7AEB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val="en-GB" w:bidi="ar-KW"/>
        </w:rPr>
        <w:t>سیمفۆنی</w:t>
      </w:r>
    </w:p>
    <w:p w14:paraId="2F4E62CA" w14:textId="03D307D1" w:rsidR="00100484" w:rsidRPr="00CD7AEB" w:rsidRDefault="00877218" w:rsidP="00CD7AEB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proofErr w:type="spellStart"/>
      <w:r w:rsidRPr="00CD7AEB">
        <w:rPr>
          <w:rFonts w:ascii="_R i b a Z_12" w:hAnsi="_R i b a Z_12" w:cs="_R i b a Z_12" w:hint="cs"/>
          <w:b/>
          <w:bCs/>
          <w:sz w:val="44"/>
          <w:szCs w:val="44"/>
          <w:rtl/>
          <w:lang w:val="en-GB"/>
        </w:rPr>
        <w:t>ئۆڤه‌رتوره</w:t>
      </w:r>
      <w:proofErr w:type="spellEnd"/>
      <w:r w:rsidRPr="00CD7AEB">
        <w:rPr>
          <w:rFonts w:ascii="_R i b a Z_12" w:hAnsi="_R i b a Z_12" w:cs="_R i b a Z_12" w:hint="cs"/>
          <w:b/>
          <w:bCs/>
          <w:sz w:val="44"/>
          <w:szCs w:val="44"/>
          <w:rtl/>
          <w:lang w:val="en-GB"/>
        </w:rPr>
        <w:t>‌</w:t>
      </w:r>
    </w:p>
    <w:p w14:paraId="6EC5C097" w14:textId="77777777" w:rsidR="00CD7AEB" w:rsidRPr="00CD7AEB" w:rsidRDefault="00CD7AEB" w:rsidP="00CD7AEB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ئاوازی میللیی له‌ موزیکی ئه‌وروپیدا</w:t>
      </w:r>
    </w:p>
    <w:p w14:paraId="6CF2181B" w14:textId="3FFF7624" w:rsidR="00CD7AEB" w:rsidRPr="00CD7AEB" w:rsidRDefault="00CD7AEB" w:rsidP="00CD7AEB">
      <w:pPr>
        <w:pStyle w:val="a"/>
        <w:bidi/>
        <w:ind w:left="501"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پۆڵۆنیز</w:t>
      </w:r>
    </w:p>
    <w:p w14:paraId="22A808EC" w14:textId="26EFD7CD" w:rsidR="00CD7AEB" w:rsidRPr="00CD7AEB" w:rsidRDefault="00CD7AEB" w:rsidP="00CD7AEB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val="en-GB" w:bidi="ar-KW"/>
        </w:rPr>
        <w:t>ئۆپه‌رێت</w:t>
      </w:r>
    </w:p>
    <w:p w14:paraId="4D0E12A6" w14:textId="5F4FD9D9" w:rsidR="00100484" w:rsidRPr="00CD7AEB" w:rsidRDefault="00CD7AEB" w:rsidP="00CD7AEB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val="en-GB" w:bidi="ar-KW"/>
        </w:rPr>
        <w:t>ئۆپێڕا</w:t>
      </w:r>
    </w:p>
    <w:p w14:paraId="7FF560FB" w14:textId="6AD37355" w:rsidR="00CD7AEB" w:rsidRPr="00CD7AEB" w:rsidRDefault="00CD7AEB" w:rsidP="00CD7AEB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- تاقیکردنه‌وه‌ی وه‌رزی دووه‌م پڕاکتیکی</w:t>
      </w:r>
    </w:p>
    <w:p w14:paraId="42EDDE4A" w14:textId="0CC77689" w:rsidR="00CF5D0E" w:rsidRPr="00CD7AEB" w:rsidRDefault="00CD7AEB" w:rsidP="00CD7AEB">
      <w:pPr>
        <w:pStyle w:val="a"/>
        <w:numPr>
          <w:ilvl w:val="0"/>
          <w:numId w:val="1"/>
        </w:numPr>
        <w:bidi/>
        <w:rPr>
          <w:rFonts w:ascii="_R i b a Z_12" w:hAnsi="_R i b a Z_12" w:cs="_R i b a Z_12"/>
          <w:b/>
          <w:bCs/>
          <w:sz w:val="44"/>
          <w:szCs w:val="44"/>
          <w:rtl/>
          <w:lang w:val="en-GB"/>
        </w:rPr>
      </w:pPr>
      <w:r w:rsidRPr="00CD7AEB">
        <w:rPr>
          <w:rFonts w:ascii="_R i b a Z_12" w:hAnsi="_R i b a Z_12" w:cs="_R i b a Z_12"/>
          <w:b/>
          <w:bCs/>
          <w:sz w:val="44"/>
          <w:szCs w:val="44"/>
          <w:rtl/>
          <w:lang w:bidi="ar-KW"/>
        </w:rPr>
        <w:t>- تاقیکردنه‌وه‌ی وه‌رزی دووه‌م تیۆری</w:t>
      </w:r>
    </w:p>
    <w:p w14:paraId="3A759440" w14:textId="77777777" w:rsidR="00CF5D0E" w:rsidRDefault="00CF5D0E" w:rsidP="00CF5D0E">
      <w:pPr>
        <w:bidi/>
        <w:rPr>
          <w:rFonts w:ascii="_R i b a Z_12" w:hAnsi="_R i b a Z_12" w:cs="_R i b a Z_12"/>
          <w:b/>
          <w:bCs/>
          <w:sz w:val="24"/>
          <w:szCs w:val="24"/>
          <w:rtl/>
        </w:rPr>
      </w:pPr>
    </w:p>
    <w:p w14:paraId="4BC52D25" w14:textId="77777777" w:rsidR="00CF5D0E" w:rsidRDefault="00CF5D0E" w:rsidP="00CF5D0E">
      <w:pPr>
        <w:bidi/>
        <w:rPr>
          <w:rFonts w:ascii="_R i b a Z_12" w:hAnsi="_R i b a Z_12" w:cs="_R i b a Z_12"/>
          <w:b/>
          <w:bCs/>
          <w:sz w:val="24"/>
          <w:szCs w:val="24"/>
          <w:rtl/>
        </w:rPr>
      </w:pPr>
    </w:p>
    <w:p w14:paraId="6661D2BC" w14:textId="77777777" w:rsidR="00CF5D0E" w:rsidRPr="00CC178A" w:rsidRDefault="00CF5D0E" w:rsidP="00CF5D0E">
      <w:pPr>
        <w:bidi/>
        <w:rPr>
          <w:rFonts w:ascii="_R i b a Z_12" w:hAnsi="_R i b a Z_12" w:cs="_R i b a Z_12"/>
          <w:b/>
          <w:bCs/>
          <w:sz w:val="30"/>
          <w:szCs w:val="30"/>
          <w:rtl/>
        </w:rPr>
      </w:pPr>
      <w:proofErr w:type="spellStart"/>
      <w:r w:rsidRPr="00CC178A">
        <w:rPr>
          <w:rFonts w:ascii="_R i b a Z_12" w:hAnsi="_R i b a Z_12" w:cs="_R i b a Z_12" w:hint="cs"/>
          <w:b/>
          <w:bCs/>
          <w:sz w:val="30"/>
          <w:szCs w:val="30"/>
          <w:rtl/>
        </w:rPr>
        <w:t>سه‌رچاوه‌كان</w:t>
      </w:r>
      <w:proofErr w:type="spellEnd"/>
      <w:r w:rsidRPr="00CC178A">
        <w:rPr>
          <w:rFonts w:ascii="_R i b a Z_12" w:hAnsi="_R i b a Z_12" w:cs="_R i b a Z_12" w:hint="cs"/>
          <w:b/>
          <w:bCs/>
          <w:sz w:val="30"/>
          <w:szCs w:val="30"/>
          <w:rtl/>
        </w:rPr>
        <w:t>:</w:t>
      </w:r>
    </w:p>
    <w:p w14:paraId="5E919B1D" w14:textId="77777777" w:rsidR="00CF5D0E" w:rsidRPr="00CC178A" w:rsidRDefault="00CF5D0E" w:rsidP="00CF5D0E">
      <w:pPr>
        <w:bidi/>
        <w:rPr>
          <w:rFonts w:ascii="_R i b a Z_12" w:hAnsi="_R i b a Z_12" w:cs="_R i b a Z_12"/>
          <w:sz w:val="28"/>
          <w:szCs w:val="28"/>
        </w:rPr>
      </w:pPr>
    </w:p>
    <w:p w14:paraId="2EA326BF" w14:textId="51BB0DA8" w:rsidR="000B09C2" w:rsidRDefault="00B4711F" w:rsidP="005A5F6E">
      <w:pPr>
        <w:bidi/>
        <w:rPr>
          <w:sz w:val="40"/>
          <w:szCs w:val="40"/>
          <w:rtl/>
        </w:rPr>
      </w:pPr>
      <w:proofErr w:type="spellStart"/>
      <w:r w:rsidRPr="006B0D05">
        <w:rPr>
          <w:rFonts w:hint="cs"/>
          <w:sz w:val="40"/>
          <w:szCs w:val="40"/>
          <w:rtl/>
        </w:rPr>
        <w:t>ده‌روازه‌یه‌ك</w:t>
      </w:r>
      <w:proofErr w:type="spellEnd"/>
      <w:r w:rsidRPr="006B0D05">
        <w:rPr>
          <w:rFonts w:hint="cs"/>
          <w:sz w:val="40"/>
          <w:szCs w:val="40"/>
          <w:rtl/>
        </w:rPr>
        <w:t xml:space="preserve"> </w:t>
      </w:r>
      <w:proofErr w:type="spellStart"/>
      <w:r w:rsidRPr="006B0D05">
        <w:rPr>
          <w:rFonts w:hint="cs"/>
          <w:sz w:val="40"/>
          <w:szCs w:val="40"/>
          <w:rtl/>
        </w:rPr>
        <w:t>بپ</w:t>
      </w:r>
      <w:proofErr w:type="spellEnd"/>
      <w:r w:rsidRPr="006B0D05">
        <w:rPr>
          <w:rFonts w:hint="cs"/>
          <w:sz w:val="40"/>
          <w:szCs w:val="40"/>
          <w:rtl/>
        </w:rPr>
        <w:t xml:space="preserve"> </w:t>
      </w:r>
      <w:proofErr w:type="spellStart"/>
      <w:r w:rsidRPr="006B0D05">
        <w:rPr>
          <w:rFonts w:hint="cs"/>
          <w:sz w:val="40"/>
          <w:szCs w:val="40"/>
          <w:rtl/>
        </w:rPr>
        <w:t>بۆته‌كانی</w:t>
      </w:r>
      <w:proofErr w:type="spellEnd"/>
      <w:r w:rsidR="006B0D05" w:rsidRPr="006B0D05">
        <w:rPr>
          <w:rFonts w:hint="cs"/>
          <w:sz w:val="40"/>
          <w:szCs w:val="40"/>
          <w:rtl/>
        </w:rPr>
        <w:t xml:space="preserve"> </w:t>
      </w:r>
      <w:proofErr w:type="spellStart"/>
      <w:proofErr w:type="gramStart"/>
      <w:r w:rsidR="006B0D05" w:rsidRPr="006B0D05">
        <w:rPr>
          <w:rFonts w:hint="cs"/>
          <w:sz w:val="40"/>
          <w:szCs w:val="40"/>
          <w:rtl/>
        </w:rPr>
        <w:t>موزیك</w:t>
      </w:r>
      <w:proofErr w:type="spellEnd"/>
      <w:r w:rsidR="006B0D05">
        <w:rPr>
          <w:rFonts w:hint="cs"/>
          <w:sz w:val="40"/>
          <w:szCs w:val="40"/>
          <w:rtl/>
        </w:rPr>
        <w:t xml:space="preserve"> .</w:t>
      </w:r>
      <w:proofErr w:type="gramEnd"/>
      <w:r w:rsidR="006B0D05">
        <w:rPr>
          <w:rFonts w:hint="cs"/>
          <w:sz w:val="40"/>
          <w:szCs w:val="40"/>
          <w:rtl/>
        </w:rPr>
        <w:t xml:space="preserve"> </w:t>
      </w:r>
      <w:proofErr w:type="spellStart"/>
      <w:r w:rsidR="006B0D05">
        <w:rPr>
          <w:rFonts w:hint="cs"/>
          <w:sz w:val="40"/>
          <w:szCs w:val="40"/>
          <w:rtl/>
        </w:rPr>
        <w:t>غه‌مگین</w:t>
      </w:r>
      <w:proofErr w:type="spellEnd"/>
      <w:r w:rsidR="006B0D05">
        <w:rPr>
          <w:rFonts w:hint="cs"/>
          <w:sz w:val="40"/>
          <w:szCs w:val="40"/>
          <w:rtl/>
        </w:rPr>
        <w:t xml:space="preserve"> فه‌ره‌ج.٢٠٠٥</w:t>
      </w:r>
    </w:p>
    <w:p w14:paraId="51A7D63A" w14:textId="33BC4AF6" w:rsidR="006B0D05" w:rsidRDefault="006B0D05" w:rsidP="006B0D05">
      <w:pPr>
        <w:bidi/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تیۆره‌كانی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موزیك</w:t>
      </w:r>
      <w:proofErr w:type="spellEnd"/>
      <w:r>
        <w:rPr>
          <w:rFonts w:hint="cs"/>
          <w:sz w:val="40"/>
          <w:szCs w:val="40"/>
          <w:rtl/>
        </w:rPr>
        <w:t xml:space="preserve">. </w:t>
      </w:r>
      <w:proofErr w:type="spellStart"/>
      <w:r>
        <w:rPr>
          <w:rFonts w:hint="cs"/>
          <w:sz w:val="40"/>
          <w:szCs w:val="40"/>
          <w:rtl/>
        </w:rPr>
        <w:t>سه‌لاح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ڕه‌ئوف</w:t>
      </w:r>
      <w:proofErr w:type="spellEnd"/>
    </w:p>
    <w:p w14:paraId="599494EF" w14:textId="5E452C3C" w:rsidR="006B0D05" w:rsidRDefault="006B0D05" w:rsidP="006B0D05">
      <w:pPr>
        <w:bidi/>
        <w:rPr>
          <w:sz w:val="40"/>
          <w:szCs w:val="40"/>
          <w:rtl/>
        </w:rPr>
      </w:pPr>
      <w:proofErr w:type="spellStart"/>
      <w:r>
        <w:rPr>
          <w:rFonts w:hint="cs"/>
          <w:sz w:val="40"/>
          <w:szCs w:val="40"/>
          <w:rtl/>
        </w:rPr>
        <w:t>بنه‌ماكانی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موزیك</w:t>
      </w:r>
      <w:proofErr w:type="spellEnd"/>
      <w:r>
        <w:rPr>
          <w:rFonts w:hint="cs"/>
          <w:sz w:val="40"/>
          <w:szCs w:val="40"/>
          <w:rtl/>
        </w:rPr>
        <w:t xml:space="preserve">. </w:t>
      </w:r>
      <w:proofErr w:type="spellStart"/>
      <w:r>
        <w:rPr>
          <w:rFonts w:hint="cs"/>
          <w:sz w:val="40"/>
          <w:szCs w:val="40"/>
          <w:rtl/>
        </w:rPr>
        <w:t>ولیه‌م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مۆریك</w:t>
      </w:r>
      <w:proofErr w:type="spellEnd"/>
      <w:r>
        <w:rPr>
          <w:rFonts w:hint="cs"/>
          <w:sz w:val="40"/>
          <w:szCs w:val="40"/>
          <w:rtl/>
        </w:rPr>
        <w:t xml:space="preserve">. </w:t>
      </w:r>
      <w:proofErr w:type="spellStart"/>
      <w:r>
        <w:rPr>
          <w:rFonts w:hint="cs"/>
          <w:sz w:val="40"/>
          <w:szCs w:val="40"/>
          <w:rtl/>
        </w:rPr>
        <w:t>وه‌ڕگێڕانی</w:t>
      </w:r>
      <w:proofErr w:type="spellEnd"/>
      <w:r>
        <w:rPr>
          <w:rFonts w:hint="cs"/>
          <w:sz w:val="40"/>
          <w:szCs w:val="40"/>
          <w:rtl/>
        </w:rPr>
        <w:t xml:space="preserve"> ع. ج. </w:t>
      </w:r>
      <w:proofErr w:type="spellStart"/>
      <w:r>
        <w:rPr>
          <w:rFonts w:hint="cs"/>
          <w:sz w:val="40"/>
          <w:szCs w:val="40"/>
          <w:rtl/>
        </w:rPr>
        <w:t>سه‌گرمه</w:t>
      </w:r>
      <w:proofErr w:type="spellEnd"/>
      <w:r>
        <w:rPr>
          <w:rFonts w:hint="cs"/>
          <w:sz w:val="40"/>
          <w:szCs w:val="40"/>
          <w:rtl/>
        </w:rPr>
        <w:t>‌</w:t>
      </w:r>
    </w:p>
    <w:p w14:paraId="1EBED403" w14:textId="10E07864" w:rsidR="006B0D05" w:rsidRPr="006B0D05" w:rsidRDefault="006B0D05" w:rsidP="006B0D05">
      <w:pPr>
        <w:bidi/>
        <w:rPr>
          <w:sz w:val="40"/>
          <w:szCs w:val="40"/>
        </w:rPr>
      </w:pPr>
      <w:proofErr w:type="spellStart"/>
      <w:r>
        <w:rPr>
          <w:rFonts w:hint="cs"/>
          <w:sz w:val="40"/>
          <w:szCs w:val="40"/>
          <w:rtl/>
        </w:rPr>
        <w:t>تیۆری</w:t>
      </w:r>
      <w:proofErr w:type="spellEnd"/>
      <w:r>
        <w:rPr>
          <w:rFonts w:hint="cs"/>
          <w:sz w:val="40"/>
          <w:szCs w:val="40"/>
          <w:rtl/>
        </w:rPr>
        <w:t xml:space="preserve"> </w:t>
      </w:r>
      <w:proofErr w:type="spellStart"/>
      <w:proofErr w:type="gramStart"/>
      <w:r>
        <w:rPr>
          <w:rFonts w:hint="cs"/>
          <w:sz w:val="40"/>
          <w:szCs w:val="40"/>
          <w:rtl/>
        </w:rPr>
        <w:t>موزیك.جه‌لیل</w:t>
      </w:r>
      <w:proofErr w:type="spellEnd"/>
      <w:proofErr w:type="gramEnd"/>
      <w:r>
        <w:rPr>
          <w:rFonts w:hint="cs"/>
          <w:sz w:val="40"/>
          <w:szCs w:val="40"/>
          <w:rtl/>
        </w:rPr>
        <w:t xml:space="preserve"> </w:t>
      </w:r>
      <w:proofErr w:type="spellStart"/>
      <w:r>
        <w:rPr>
          <w:rFonts w:hint="cs"/>
          <w:sz w:val="40"/>
          <w:szCs w:val="40"/>
          <w:rtl/>
        </w:rPr>
        <w:t>ئازید</w:t>
      </w:r>
      <w:proofErr w:type="spellEnd"/>
      <w:r>
        <w:rPr>
          <w:rFonts w:hint="cs"/>
          <w:sz w:val="40"/>
          <w:szCs w:val="40"/>
          <w:rtl/>
        </w:rPr>
        <w:t>. ٢٠١٦هه‌ولێر</w:t>
      </w:r>
      <w:bookmarkStart w:id="0" w:name="_GoBack"/>
      <w:bookmarkEnd w:id="0"/>
    </w:p>
    <w:sectPr w:rsidR="006B0D05" w:rsidRPr="006B0D05" w:rsidSect="00433CF3">
      <w:pgSz w:w="12240" w:h="15840"/>
      <w:pgMar w:top="1440" w:right="130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R i b a Z_12">
    <w:altName w:val="Arial"/>
    <w:panose1 w:val="020B0604020202020204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8D0"/>
    <w:multiLevelType w:val="hybridMultilevel"/>
    <w:tmpl w:val="9EF2377E"/>
    <w:lvl w:ilvl="0" w:tplc="570A891C">
      <w:start w:val="1"/>
      <w:numFmt w:val="decimal"/>
      <w:lvlText w:val="%1-"/>
      <w:lvlJc w:val="left"/>
      <w:pPr>
        <w:ind w:left="501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B0E67"/>
    <w:multiLevelType w:val="hybridMultilevel"/>
    <w:tmpl w:val="D344514C"/>
    <w:lvl w:ilvl="0" w:tplc="6038B0CA">
      <w:start w:val="3"/>
      <w:numFmt w:val="bullet"/>
      <w:lvlText w:val="-"/>
      <w:lvlJc w:val="left"/>
      <w:pPr>
        <w:ind w:left="380" w:hanging="360"/>
      </w:pPr>
      <w:rPr>
        <w:rFonts w:ascii="_R i b a Z_12" w:eastAsia="Tahoma" w:hAnsi="_R i b a Z_12" w:cs="_R i b a Z_12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5B341347"/>
    <w:multiLevelType w:val="hybridMultilevel"/>
    <w:tmpl w:val="A16E709A"/>
    <w:lvl w:ilvl="0" w:tplc="573E7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B4F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1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25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0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89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AB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8B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1E8B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41575"/>
    <w:multiLevelType w:val="hybridMultilevel"/>
    <w:tmpl w:val="AC3C1752"/>
    <w:lvl w:ilvl="0" w:tplc="FE469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72E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C9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E8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45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3AA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6E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4A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369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0E"/>
    <w:rsid w:val="000B09C2"/>
    <w:rsid w:val="00100484"/>
    <w:rsid w:val="00214CB3"/>
    <w:rsid w:val="00287376"/>
    <w:rsid w:val="00331D47"/>
    <w:rsid w:val="00433CF3"/>
    <w:rsid w:val="005868CF"/>
    <w:rsid w:val="005A5F6E"/>
    <w:rsid w:val="006B0D05"/>
    <w:rsid w:val="00877218"/>
    <w:rsid w:val="00953870"/>
    <w:rsid w:val="00B4711F"/>
    <w:rsid w:val="00CD7AEB"/>
    <w:rsid w:val="00CF5D0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DA8F6"/>
  <w15:chartTrackingRefBased/>
  <w15:docId w15:val="{DADDD3BA-FB8C-8947-BCD1-913BEC9E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D0E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سرد الفقرات"/>
    <w:basedOn w:val="Normal"/>
    <w:uiPriority w:val="34"/>
    <w:qFormat/>
    <w:rsid w:val="00CF5D0E"/>
    <w:pPr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33C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02416">
          <w:marLeft w:val="0"/>
          <w:marRight w:val="90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638">
          <w:marLeft w:val="0"/>
          <w:marRight w:val="90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3495">
          <w:marLeft w:val="0"/>
          <w:marRight w:val="90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616">
          <w:marLeft w:val="0"/>
          <w:marRight w:val="90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966">
          <w:marLeft w:val="0"/>
          <w:marRight w:val="90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665">
          <w:marLeft w:val="0"/>
          <w:marRight w:val="90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2021-12-01T20:18:00Z</dcterms:created>
  <dcterms:modified xsi:type="dcterms:W3CDTF">2023-05-29T22:46:00Z</dcterms:modified>
</cp:coreProperties>
</file>