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553B21" w:rsidRDefault="0080086A" w:rsidP="0080086A">
      <w:pPr>
        <w:tabs>
          <w:tab w:val="left" w:pos="1200"/>
        </w:tabs>
        <w:ind w:left="-851"/>
        <w:jc w:val="center"/>
        <w:rPr>
          <w:rFonts w:asciiTheme="majorBidi" w:hAnsiTheme="majorBidi" w:cstheme="majorBidi"/>
          <w:b/>
          <w:bCs/>
          <w:sz w:val="44"/>
          <w:szCs w:val="44"/>
          <w:lang w:bidi="ar-KW"/>
        </w:rPr>
      </w:pPr>
      <w:r w:rsidRPr="00553B21">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71592B85" wp14:editId="04E7718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553B21" w:rsidRDefault="008D46A4" w:rsidP="008D46A4">
      <w:pPr>
        <w:tabs>
          <w:tab w:val="left" w:pos="1200"/>
        </w:tabs>
        <w:jc w:val="center"/>
        <w:rPr>
          <w:rFonts w:asciiTheme="majorBidi" w:hAnsiTheme="majorBidi" w:cstheme="majorBidi"/>
          <w:b/>
          <w:bCs/>
          <w:sz w:val="44"/>
          <w:szCs w:val="44"/>
          <w:lang w:bidi="ar-KW"/>
        </w:rPr>
      </w:pPr>
    </w:p>
    <w:p w:rsidR="008D46A4" w:rsidRPr="00553B21" w:rsidRDefault="008D46A4" w:rsidP="008D46A4">
      <w:pPr>
        <w:tabs>
          <w:tab w:val="left" w:pos="1200"/>
        </w:tabs>
        <w:jc w:val="center"/>
        <w:rPr>
          <w:rFonts w:asciiTheme="majorBidi" w:hAnsiTheme="majorBidi" w:cstheme="majorBidi"/>
          <w:b/>
          <w:bCs/>
          <w:sz w:val="44"/>
          <w:szCs w:val="44"/>
          <w:lang w:bidi="ar-KW"/>
        </w:rPr>
      </w:pPr>
    </w:p>
    <w:p w:rsidR="002B7CC7" w:rsidRPr="00553B21" w:rsidRDefault="002B7CC7" w:rsidP="0080086A">
      <w:pPr>
        <w:tabs>
          <w:tab w:val="left" w:pos="1200"/>
        </w:tabs>
        <w:rPr>
          <w:rFonts w:asciiTheme="majorBidi" w:hAnsiTheme="majorBidi" w:cstheme="majorBidi"/>
          <w:b/>
          <w:bCs/>
          <w:sz w:val="44"/>
          <w:szCs w:val="44"/>
          <w:lang w:bidi="ar-KW"/>
        </w:rPr>
      </w:pPr>
    </w:p>
    <w:p w:rsidR="003A73FD" w:rsidRDefault="003A73FD" w:rsidP="00966F2F">
      <w:pPr>
        <w:tabs>
          <w:tab w:val="left" w:pos="1200"/>
        </w:tabs>
        <w:spacing w:line="360" w:lineRule="auto"/>
        <w:jc w:val="center"/>
        <w:rPr>
          <w:rFonts w:asciiTheme="majorBidi" w:hAnsiTheme="majorBidi" w:cstheme="majorBidi"/>
          <w:b/>
          <w:bCs/>
          <w:sz w:val="36"/>
          <w:szCs w:val="36"/>
          <w:lang w:bidi="ar-KW"/>
        </w:rPr>
      </w:pPr>
    </w:p>
    <w:p w:rsidR="008D46A4" w:rsidRPr="00553B21" w:rsidRDefault="008D46A4" w:rsidP="003A73FD">
      <w:pPr>
        <w:tabs>
          <w:tab w:val="left" w:pos="1200"/>
        </w:tabs>
        <w:spacing w:line="360" w:lineRule="auto"/>
        <w:jc w:val="center"/>
        <w:rPr>
          <w:rFonts w:asciiTheme="majorBidi" w:hAnsiTheme="majorBidi" w:cstheme="majorBidi"/>
          <w:b/>
          <w:bCs/>
          <w:sz w:val="36"/>
          <w:szCs w:val="36"/>
          <w:lang w:bidi="ar-KW"/>
        </w:rPr>
      </w:pPr>
      <w:r w:rsidRPr="00553B21">
        <w:rPr>
          <w:rFonts w:asciiTheme="majorBidi" w:hAnsiTheme="majorBidi" w:cstheme="majorBidi"/>
          <w:b/>
          <w:bCs/>
          <w:sz w:val="36"/>
          <w:szCs w:val="36"/>
          <w:lang w:bidi="ar-KW"/>
        </w:rPr>
        <w:t>Dep</w:t>
      </w:r>
      <w:r w:rsidR="003A73FD" w:rsidRPr="00553B21">
        <w:rPr>
          <w:rFonts w:asciiTheme="majorBidi" w:hAnsiTheme="majorBidi" w:cstheme="majorBidi"/>
          <w:b/>
          <w:bCs/>
          <w:sz w:val="36"/>
          <w:szCs w:val="36"/>
          <w:lang w:bidi="ar-KW"/>
        </w:rPr>
        <w:t xml:space="preserve">artment </w:t>
      </w:r>
      <w:r w:rsidR="00D22022" w:rsidRPr="00553B21">
        <w:rPr>
          <w:rFonts w:asciiTheme="majorBidi" w:hAnsiTheme="majorBidi" w:cstheme="majorBidi"/>
          <w:b/>
          <w:bCs/>
          <w:sz w:val="36"/>
          <w:szCs w:val="36"/>
          <w:lang w:bidi="ar-KW"/>
        </w:rPr>
        <w:t xml:space="preserve">of </w:t>
      </w:r>
      <w:r w:rsidR="00D22022">
        <w:rPr>
          <w:rFonts w:asciiTheme="majorBidi" w:hAnsiTheme="majorBidi" w:cstheme="majorBidi"/>
          <w:b/>
          <w:bCs/>
          <w:sz w:val="36"/>
          <w:szCs w:val="36"/>
          <w:lang w:bidi="ar-KW"/>
        </w:rPr>
        <w:t>A</w:t>
      </w:r>
      <w:r w:rsidR="00D22022" w:rsidRPr="00553B21">
        <w:rPr>
          <w:rFonts w:asciiTheme="majorBidi" w:hAnsiTheme="majorBidi" w:cstheme="majorBidi"/>
          <w:b/>
          <w:bCs/>
          <w:sz w:val="36"/>
          <w:szCs w:val="36"/>
          <w:lang w:bidi="ar-KW"/>
        </w:rPr>
        <w:t xml:space="preserve">nimal </w:t>
      </w:r>
      <w:r w:rsidR="00822F21" w:rsidRPr="00553B21">
        <w:rPr>
          <w:rFonts w:asciiTheme="majorBidi" w:hAnsiTheme="majorBidi" w:cstheme="majorBidi"/>
          <w:b/>
          <w:bCs/>
          <w:sz w:val="36"/>
          <w:szCs w:val="36"/>
          <w:lang w:bidi="ar-KW"/>
        </w:rPr>
        <w:t>ARESOURCE</w:t>
      </w:r>
    </w:p>
    <w:p w:rsidR="008D46A4" w:rsidRPr="00F57C10" w:rsidRDefault="008D46A4" w:rsidP="00966F2F">
      <w:pPr>
        <w:tabs>
          <w:tab w:val="left" w:pos="1200"/>
        </w:tabs>
        <w:spacing w:line="360" w:lineRule="auto"/>
        <w:jc w:val="center"/>
        <w:rPr>
          <w:rFonts w:asciiTheme="majorBidi" w:hAnsiTheme="majorBidi" w:cstheme="majorBidi"/>
          <w:b/>
          <w:bCs/>
          <w:sz w:val="34"/>
          <w:szCs w:val="34"/>
          <w:lang w:bidi="ar-KW"/>
        </w:rPr>
      </w:pPr>
      <w:r w:rsidRPr="00F57C10">
        <w:rPr>
          <w:rFonts w:asciiTheme="majorBidi" w:hAnsiTheme="majorBidi" w:cstheme="majorBidi"/>
          <w:b/>
          <w:bCs/>
          <w:sz w:val="34"/>
          <w:szCs w:val="34"/>
          <w:lang w:bidi="ar-KW"/>
        </w:rPr>
        <w:t xml:space="preserve">College of </w:t>
      </w:r>
      <w:r w:rsidR="00D22022" w:rsidRPr="00F57C10">
        <w:rPr>
          <w:rFonts w:asciiTheme="majorBidi" w:hAnsiTheme="majorBidi" w:cstheme="majorBidi"/>
          <w:b/>
          <w:bCs/>
          <w:sz w:val="34"/>
          <w:szCs w:val="34"/>
          <w:lang w:bidi="ar-KW"/>
        </w:rPr>
        <w:t>Agriculture</w:t>
      </w:r>
      <w:r w:rsidR="00D22022" w:rsidRPr="00F57C10">
        <w:rPr>
          <w:rFonts w:asciiTheme="majorBidi" w:hAnsiTheme="majorBidi" w:cstheme="majorBidi"/>
          <w:b/>
          <w:bCs/>
          <w:sz w:val="34"/>
          <w:szCs w:val="34"/>
        </w:rPr>
        <w:t xml:space="preserve"> Engineering Science</w:t>
      </w:r>
      <w:r w:rsidR="00D22022" w:rsidRPr="00F57C10">
        <w:rPr>
          <w:rFonts w:asciiTheme="majorBidi" w:hAnsiTheme="majorBidi" w:cstheme="majorBidi"/>
          <w:b/>
          <w:bCs/>
          <w:sz w:val="42"/>
          <w:szCs w:val="42"/>
        </w:rPr>
        <w:t xml:space="preserve"> </w:t>
      </w:r>
    </w:p>
    <w:p w:rsidR="008D46A4" w:rsidRPr="00553B21" w:rsidRDefault="00D22022" w:rsidP="007F66C7">
      <w:pPr>
        <w:tabs>
          <w:tab w:val="left" w:pos="1200"/>
        </w:tabs>
        <w:spacing w:line="360" w:lineRule="auto"/>
        <w:jc w:val="center"/>
        <w:rPr>
          <w:rFonts w:asciiTheme="majorBidi" w:hAnsiTheme="majorBidi" w:cstheme="majorBidi"/>
          <w:b/>
          <w:bCs/>
          <w:sz w:val="36"/>
          <w:szCs w:val="36"/>
          <w:lang w:bidi="ar-KW"/>
        </w:rPr>
      </w:pPr>
      <w:r w:rsidRPr="00553B21">
        <w:rPr>
          <w:rFonts w:asciiTheme="majorBidi" w:hAnsiTheme="majorBidi" w:cstheme="majorBidi"/>
          <w:b/>
          <w:bCs/>
          <w:sz w:val="36"/>
          <w:szCs w:val="36"/>
          <w:lang w:bidi="ar-KW"/>
        </w:rPr>
        <w:t xml:space="preserve">University of </w:t>
      </w:r>
      <w:proofErr w:type="spellStart"/>
      <w:r w:rsidRPr="00553B21">
        <w:rPr>
          <w:rFonts w:asciiTheme="majorBidi" w:hAnsiTheme="majorBidi" w:cstheme="majorBidi"/>
          <w:b/>
          <w:bCs/>
          <w:sz w:val="36"/>
          <w:szCs w:val="36"/>
          <w:lang w:bidi="ar-KW"/>
        </w:rPr>
        <w:t>Salahaddin</w:t>
      </w:r>
      <w:proofErr w:type="spellEnd"/>
      <w:r w:rsidRPr="00553B21">
        <w:rPr>
          <w:rFonts w:asciiTheme="majorBidi" w:hAnsiTheme="majorBidi" w:cstheme="majorBidi"/>
          <w:b/>
          <w:bCs/>
          <w:sz w:val="36"/>
          <w:szCs w:val="36"/>
          <w:lang w:bidi="ar-KW"/>
        </w:rPr>
        <w:t>-Erbil</w:t>
      </w:r>
    </w:p>
    <w:p w:rsidR="008D46A4" w:rsidRPr="00553B21" w:rsidRDefault="00D22022" w:rsidP="00D22022">
      <w:pPr>
        <w:tabs>
          <w:tab w:val="left" w:pos="1200"/>
        </w:tabs>
        <w:spacing w:line="360" w:lineRule="auto"/>
        <w:jc w:val="center"/>
        <w:rPr>
          <w:rFonts w:asciiTheme="majorBidi" w:hAnsiTheme="majorBidi" w:cstheme="majorBidi"/>
          <w:b/>
          <w:bCs/>
          <w:sz w:val="36"/>
          <w:szCs w:val="36"/>
          <w:lang w:bidi="ar-KW"/>
        </w:rPr>
      </w:pPr>
      <w:r w:rsidRPr="00553B21">
        <w:rPr>
          <w:rFonts w:asciiTheme="majorBidi" w:hAnsiTheme="majorBidi" w:cstheme="majorBidi"/>
          <w:b/>
          <w:bCs/>
          <w:sz w:val="36"/>
          <w:szCs w:val="36"/>
          <w:lang w:bidi="ar-KW"/>
        </w:rPr>
        <w:t xml:space="preserve">Subject: </w:t>
      </w:r>
      <w:r>
        <w:rPr>
          <w:rFonts w:asciiTheme="majorBidi" w:hAnsiTheme="majorBidi" w:cstheme="majorBidi"/>
          <w:b/>
          <w:bCs/>
          <w:sz w:val="36"/>
          <w:szCs w:val="36"/>
          <w:lang w:bidi="ar-KW"/>
        </w:rPr>
        <w:t xml:space="preserve">Dairy Cattle Production / Practical </w:t>
      </w:r>
    </w:p>
    <w:p w:rsidR="007F66C7" w:rsidRPr="00553B21" w:rsidRDefault="008D46A4" w:rsidP="00D22022">
      <w:pPr>
        <w:tabs>
          <w:tab w:val="left" w:pos="1200"/>
        </w:tabs>
        <w:spacing w:line="360" w:lineRule="auto"/>
        <w:jc w:val="center"/>
        <w:rPr>
          <w:rFonts w:asciiTheme="majorBidi" w:hAnsiTheme="majorBidi" w:cstheme="majorBidi"/>
          <w:b/>
          <w:bCs/>
          <w:sz w:val="36"/>
          <w:szCs w:val="36"/>
          <w:lang w:bidi="ar-KW"/>
        </w:rPr>
      </w:pPr>
      <w:r w:rsidRPr="00553B21">
        <w:rPr>
          <w:rFonts w:asciiTheme="majorBidi" w:hAnsiTheme="majorBidi" w:cstheme="majorBidi"/>
          <w:b/>
          <w:bCs/>
          <w:sz w:val="36"/>
          <w:szCs w:val="36"/>
          <w:lang w:bidi="ar-KW"/>
        </w:rPr>
        <w:t xml:space="preserve">Course Book – </w:t>
      </w:r>
      <w:r w:rsidR="00822F21" w:rsidRPr="00D22022">
        <w:rPr>
          <w:rFonts w:asciiTheme="majorBidi" w:hAnsiTheme="majorBidi" w:cstheme="majorBidi"/>
          <w:b/>
          <w:bCs/>
          <w:sz w:val="36"/>
          <w:szCs w:val="36"/>
          <w:lang w:bidi="ar-KW"/>
        </w:rPr>
        <w:t>YEAR</w:t>
      </w:r>
      <w:r w:rsidR="00822F21" w:rsidRPr="00553B21">
        <w:rPr>
          <w:rFonts w:asciiTheme="majorBidi" w:hAnsiTheme="majorBidi" w:cstheme="majorBidi"/>
          <w:b/>
          <w:bCs/>
          <w:i/>
          <w:iCs/>
          <w:sz w:val="36"/>
          <w:szCs w:val="36"/>
          <w:lang w:bidi="ar-KW"/>
        </w:rPr>
        <w:t xml:space="preserve"> </w:t>
      </w:r>
      <w:r w:rsidR="00D22022">
        <w:rPr>
          <w:rFonts w:asciiTheme="majorBidi" w:hAnsiTheme="majorBidi" w:cstheme="majorBidi"/>
          <w:b/>
          <w:bCs/>
          <w:sz w:val="36"/>
          <w:szCs w:val="36"/>
          <w:lang w:bidi="ar-KW"/>
        </w:rPr>
        <w:t>4</w:t>
      </w:r>
    </w:p>
    <w:p w:rsidR="00D839EC" w:rsidRDefault="008D46A4" w:rsidP="00D37128">
      <w:pPr>
        <w:tabs>
          <w:tab w:val="left" w:pos="1200"/>
        </w:tabs>
        <w:spacing w:line="360" w:lineRule="auto"/>
        <w:jc w:val="center"/>
        <w:rPr>
          <w:rFonts w:asciiTheme="majorBidi" w:hAnsiTheme="majorBidi" w:cstheme="majorBidi"/>
          <w:b/>
          <w:bCs/>
          <w:sz w:val="36"/>
          <w:szCs w:val="36"/>
          <w:lang w:bidi="ar-KW"/>
        </w:rPr>
      </w:pPr>
      <w:r w:rsidRPr="00553B21">
        <w:rPr>
          <w:rFonts w:asciiTheme="majorBidi" w:hAnsiTheme="majorBidi" w:cstheme="majorBidi"/>
          <w:b/>
          <w:bCs/>
          <w:sz w:val="36"/>
          <w:szCs w:val="36"/>
          <w:lang w:bidi="ar-KW"/>
        </w:rPr>
        <w:t xml:space="preserve">Lecturer's </w:t>
      </w:r>
      <w:r w:rsidR="00D22022" w:rsidRPr="00553B21">
        <w:rPr>
          <w:rFonts w:asciiTheme="majorBidi" w:hAnsiTheme="majorBidi" w:cstheme="majorBidi"/>
          <w:b/>
          <w:bCs/>
          <w:sz w:val="36"/>
          <w:szCs w:val="36"/>
          <w:lang w:bidi="ar-KW"/>
        </w:rPr>
        <w:t>Name</w:t>
      </w:r>
      <w:r w:rsidR="00D22022">
        <w:rPr>
          <w:rFonts w:asciiTheme="majorBidi" w:hAnsiTheme="majorBidi" w:cstheme="majorBidi"/>
          <w:b/>
          <w:bCs/>
          <w:sz w:val="36"/>
          <w:szCs w:val="36"/>
          <w:lang w:bidi="ar-KW"/>
        </w:rPr>
        <w:t>:</w:t>
      </w:r>
      <w:bookmarkStart w:id="0" w:name="_GoBack"/>
      <w:bookmarkEnd w:id="0"/>
      <w:r w:rsidR="00D22022">
        <w:rPr>
          <w:rFonts w:asciiTheme="majorBidi" w:hAnsiTheme="majorBidi" w:cstheme="majorBidi"/>
          <w:b/>
          <w:bCs/>
          <w:sz w:val="36"/>
          <w:szCs w:val="36"/>
          <w:lang w:bidi="ar-KW"/>
        </w:rPr>
        <w:t xml:space="preserve"> </w:t>
      </w:r>
      <w:proofErr w:type="spellStart"/>
      <w:r w:rsidR="00D22022">
        <w:rPr>
          <w:rFonts w:asciiTheme="majorBidi" w:hAnsiTheme="majorBidi" w:cstheme="majorBidi"/>
          <w:b/>
          <w:bCs/>
          <w:sz w:val="36"/>
          <w:szCs w:val="36"/>
          <w:lang w:bidi="ar-KW"/>
        </w:rPr>
        <w:t>Lec</w:t>
      </w:r>
      <w:proofErr w:type="spellEnd"/>
      <w:r w:rsidR="00D22022">
        <w:rPr>
          <w:rFonts w:asciiTheme="majorBidi" w:hAnsiTheme="majorBidi" w:cstheme="majorBidi"/>
          <w:b/>
          <w:bCs/>
          <w:sz w:val="36"/>
          <w:szCs w:val="36"/>
          <w:lang w:bidi="ar-KW"/>
        </w:rPr>
        <w:t xml:space="preserve">. </w:t>
      </w:r>
      <w:proofErr w:type="spellStart"/>
      <w:r w:rsidR="00D22022">
        <w:rPr>
          <w:rFonts w:asciiTheme="majorBidi" w:hAnsiTheme="majorBidi" w:cstheme="majorBidi"/>
          <w:b/>
          <w:bCs/>
          <w:sz w:val="36"/>
          <w:szCs w:val="36"/>
          <w:lang w:bidi="ar-KW"/>
        </w:rPr>
        <w:t>Shireen</w:t>
      </w:r>
      <w:proofErr w:type="spellEnd"/>
      <w:r w:rsidR="00D22022">
        <w:rPr>
          <w:rFonts w:asciiTheme="majorBidi" w:hAnsiTheme="majorBidi" w:cstheme="majorBidi"/>
          <w:b/>
          <w:bCs/>
          <w:sz w:val="36"/>
          <w:szCs w:val="36"/>
          <w:lang w:bidi="ar-KW"/>
        </w:rPr>
        <w:t xml:space="preserve"> </w:t>
      </w:r>
      <w:proofErr w:type="spellStart"/>
      <w:r w:rsidR="00D22022">
        <w:rPr>
          <w:rFonts w:asciiTheme="majorBidi" w:hAnsiTheme="majorBidi" w:cstheme="majorBidi"/>
          <w:b/>
          <w:bCs/>
          <w:sz w:val="36"/>
          <w:szCs w:val="36"/>
          <w:lang w:bidi="ar-KW"/>
        </w:rPr>
        <w:t>Ihsan</w:t>
      </w:r>
      <w:proofErr w:type="spellEnd"/>
      <w:r w:rsidR="00D22022">
        <w:rPr>
          <w:rFonts w:asciiTheme="majorBidi" w:hAnsiTheme="majorBidi" w:cstheme="majorBidi"/>
          <w:b/>
          <w:bCs/>
          <w:sz w:val="36"/>
          <w:szCs w:val="36"/>
          <w:lang w:bidi="ar-KW"/>
        </w:rPr>
        <w:t xml:space="preserve"> </w:t>
      </w:r>
      <w:proofErr w:type="spellStart"/>
      <w:r w:rsidR="00D22022">
        <w:rPr>
          <w:rFonts w:asciiTheme="majorBidi" w:hAnsiTheme="majorBidi" w:cstheme="majorBidi"/>
          <w:b/>
          <w:bCs/>
          <w:sz w:val="36"/>
          <w:szCs w:val="36"/>
          <w:lang w:bidi="ar-KW"/>
        </w:rPr>
        <w:t>Izzadeen</w:t>
      </w:r>
      <w:proofErr w:type="spellEnd"/>
    </w:p>
    <w:p w:rsidR="00C46D58" w:rsidRDefault="008D46A4" w:rsidP="00D37128">
      <w:pPr>
        <w:tabs>
          <w:tab w:val="left" w:pos="1200"/>
        </w:tabs>
        <w:spacing w:line="360" w:lineRule="auto"/>
        <w:jc w:val="center"/>
        <w:rPr>
          <w:rFonts w:asciiTheme="majorBidi" w:hAnsiTheme="majorBidi" w:cstheme="majorBidi"/>
          <w:b/>
          <w:bCs/>
          <w:sz w:val="36"/>
          <w:szCs w:val="36"/>
          <w:lang w:bidi="ar-KW"/>
        </w:rPr>
      </w:pPr>
      <w:r w:rsidRPr="00553B21">
        <w:rPr>
          <w:rFonts w:asciiTheme="majorBidi" w:hAnsiTheme="majorBidi" w:cstheme="majorBidi"/>
          <w:b/>
          <w:bCs/>
          <w:sz w:val="36"/>
          <w:szCs w:val="36"/>
          <w:lang w:bidi="ar-KW"/>
        </w:rPr>
        <w:t>Academic Year:</w:t>
      </w:r>
      <w:r w:rsidR="00D22022">
        <w:rPr>
          <w:rFonts w:asciiTheme="majorBidi" w:hAnsiTheme="majorBidi" w:cstheme="majorBidi"/>
          <w:b/>
          <w:bCs/>
          <w:i/>
          <w:iCs/>
          <w:sz w:val="36"/>
          <w:szCs w:val="36"/>
          <w:lang w:bidi="ar-KW"/>
        </w:rPr>
        <w:t xml:space="preserve"> </w:t>
      </w:r>
      <w:r w:rsidR="00D37128">
        <w:rPr>
          <w:rFonts w:asciiTheme="majorBidi" w:hAnsiTheme="majorBidi" w:cstheme="majorBidi"/>
          <w:b/>
          <w:bCs/>
          <w:sz w:val="36"/>
          <w:szCs w:val="36"/>
          <w:lang w:bidi="ar-KW"/>
        </w:rPr>
        <w:t>2022</w:t>
      </w:r>
      <w:r w:rsidR="00D22022">
        <w:rPr>
          <w:rFonts w:asciiTheme="majorBidi" w:hAnsiTheme="majorBidi" w:cstheme="majorBidi"/>
          <w:b/>
          <w:bCs/>
          <w:sz w:val="36"/>
          <w:szCs w:val="36"/>
          <w:lang w:bidi="ar-KW"/>
        </w:rPr>
        <w:t xml:space="preserve"> – 202</w:t>
      </w:r>
      <w:r w:rsidR="00D37128">
        <w:rPr>
          <w:rFonts w:asciiTheme="majorBidi" w:hAnsiTheme="majorBidi" w:cstheme="majorBidi"/>
          <w:b/>
          <w:bCs/>
          <w:sz w:val="36"/>
          <w:szCs w:val="36"/>
          <w:lang w:bidi="ar-KW"/>
        </w:rPr>
        <w:t>3</w:t>
      </w:r>
    </w:p>
    <w:p w:rsidR="00D22022" w:rsidRDefault="00D22022" w:rsidP="00D22022">
      <w:pPr>
        <w:tabs>
          <w:tab w:val="left" w:pos="1200"/>
        </w:tabs>
        <w:spacing w:line="360" w:lineRule="auto"/>
        <w:jc w:val="center"/>
        <w:rPr>
          <w:rFonts w:asciiTheme="majorBidi" w:hAnsiTheme="majorBidi" w:cstheme="majorBidi"/>
          <w:b/>
          <w:bCs/>
          <w:sz w:val="36"/>
          <w:szCs w:val="36"/>
          <w:lang w:bidi="ar-KW"/>
        </w:rPr>
      </w:pPr>
    </w:p>
    <w:p w:rsidR="00D22022" w:rsidRDefault="00D22022" w:rsidP="00D22022">
      <w:pPr>
        <w:tabs>
          <w:tab w:val="left" w:pos="1200"/>
        </w:tabs>
        <w:spacing w:line="360" w:lineRule="auto"/>
        <w:jc w:val="center"/>
        <w:rPr>
          <w:rFonts w:asciiTheme="majorBidi" w:hAnsiTheme="majorBidi" w:cstheme="majorBidi"/>
          <w:b/>
          <w:bCs/>
          <w:sz w:val="36"/>
          <w:szCs w:val="36"/>
          <w:lang w:bidi="ar-KW"/>
        </w:rPr>
      </w:pPr>
    </w:p>
    <w:p w:rsidR="00D22022" w:rsidRDefault="00D22022" w:rsidP="00D22022">
      <w:pPr>
        <w:tabs>
          <w:tab w:val="left" w:pos="1200"/>
        </w:tabs>
        <w:spacing w:line="360" w:lineRule="auto"/>
        <w:jc w:val="center"/>
        <w:rPr>
          <w:rFonts w:asciiTheme="majorBidi" w:hAnsiTheme="majorBidi" w:cstheme="majorBidi"/>
          <w:b/>
          <w:bCs/>
          <w:sz w:val="36"/>
          <w:szCs w:val="36"/>
          <w:lang w:bidi="ar-KW"/>
        </w:rPr>
      </w:pPr>
    </w:p>
    <w:p w:rsidR="00D22022" w:rsidRPr="003A73FD" w:rsidRDefault="00D22022" w:rsidP="00D22022">
      <w:pPr>
        <w:tabs>
          <w:tab w:val="left" w:pos="1200"/>
        </w:tabs>
        <w:spacing w:line="360" w:lineRule="auto"/>
        <w:jc w:val="center"/>
        <w:rPr>
          <w:rFonts w:asciiTheme="majorBidi" w:hAnsiTheme="majorBidi" w:cstheme="majorBidi"/>
          <w:b/>
          <w:bCs/>
          <w:i/>
          <w:iCs/>
          <w:sz w:val="36"/>
          <w:szCs w:val="36"/>
          <w:lang w:bidi="ar-KW"/>
        </w:rPr>
      </w:pPr>
    </w:p>
    <w:p w:rsidR="008D46A4" w:rsidRPr="00553B21" w:rsidRDefault="008D46A4" w:rsidP="008D46A4">
      <w:pPr>
        <w:tabs>
          <w:tab w:val="left" w:pos="1200"/>
        </w:tabs>
        <w:jc w:val="center"/>
        <w:rPr>
          <w:rFonts w:asciiTheme="majorBidi" w:hAnsiTheme="majorBidi" w:cstheme="majorBidi"/>
          <w:sz w:val="28"/>
          <w:szCs w:val="28"/>
          <w:lang w:bidi="ar-KW"/>
        </w:rPr>
      </w:pPr>
      <w:r w:rsidRPr="00553B21">
        <w:rPr>
          <w:rFonts w:asciiTheme="majorBidi" w:hAnsiTheme="majorBidi" w:cstheme="majorBidi"/>
          <w:b/>
          <w:bCs/>
          <w:sz w:val="44"/>
          <w:szCs w:val="44"/>
          <w:lang w:bidi="ar-KW"/>
        </w:rPr>
        <w:lastRenderedPageBreak/>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4"/>
        <w:gridCol w:w="2977"/>
      </w:tblGrid>
      <w:tr w:rsidR="008D46A4" w:rsidRPr="00553B21" w:rsidTr="00891960">
        <w:tc>
          <w:tcPr>
            <w:tcW w:w="3403" w:type="dxa"/>
          </w:tcPr>
          <w:p w:rsidR="008D46A4" w:rsidRPr="00553B21" w:rsidRDefault="00CF5475" w:rsidP="00CF5475">
            <w:pPr>
              <w:spacing w:after="0" w:line="240" w:lineRule="auto"/>
              <w:rPr>
                <w:rFonts w:asciiTheme="majorBidi" w:hAnsiTheme="majorBidi" w:cstheme="majorBidi"/>
                <w:b/>
                <w:bCs/>
                <w:sz w:val="24"/>
                <w:szCs w:val="24"/>
                <w:rtl/>
                <w:lang w:bidi="ar-KW"/>
              </w:rPr>
            </w:pPr>
            <w:r w:rsidRPr="00553B21">
              <w:rPr>
                <w:rFonts w:asciiTheme="majorBidi" w:hAnsiTheme="majorBidi" w:cstheme="majorBidi"/>
                <w:b/>
                <w:bCs/>
                <w:sz w:val="24"/>
                <w:szCs w:val="24"/>
                <w:lang w:val="en-US" w:bidi="ar-KW"/>
              </w:rPr>
              <w:t xml:space="preserve">1. </w:t>
            </w:r>
            <w:r w:rsidR="008D46A4" w:rsidRPr="00553B21">
              <w:rPr>
                <w:rFonts w:asciiTheme="majorBidi" w:hAnsiTheme="majorBidi" w:cstheme="majorBidi"/>
                <w:b/>
                <w:bCs/>
                <w:sz w:val="24"/>
                <w:szCs w:val="24"/>
                <w:lang w:bidi="ar-KW"/>
              </w:rPr>
              <w:t>Course name</w:t>
            </w:r>
          </w:p>
        </w:tc>
        <w:tc>
          <w:tcPr>
            <w:tcW w:w="6521" w:type="dxa"/>
            <w:gridSpan w:val="2"/>
          </w:tcPr>
          <w:p w:rsidR="008D46A4" w:rsidRPr="00553B21" w:rsidRDefault="00D22022" w:rsidP="00010AB9">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Dairy Cattle Production </w:t>
            </w:r>
          </w:p>
        </w:tc>
      </w:tr>
      <w:tr w:rsidR="008D46A4" w:rsidRPr="00553B21" w:rsidTr="00891960">
        <w:tc>
          <w:tcPr>
            <w:tcW w:w="3403" w:type="dxa"/>
          </w:tcPr>
          <w:p w:rsidR="008D46A4" w:rsidRPr="00553B21" w:rsidRDefault="00CF5475" w:rsidP="00CF5475">
            <w:pPr>
              <w:spacing w:after="0" w:line="240" w:lineRule="auto"/>
              <w:rPr>
                <w:rFonts w:asciiTheme="majorBidi" w:hAnsiTheme="majorBidi" w:cstheme="majorBidi"/>
                <w:b/>
                <w:bCs/>
                <w:sz w:val="24"/>
                <w:szCs w:val="24"/>
                <w:rtl/>
                <w:lang w:val="en-US" w:bidi="ar-KW"/>
              </w:rPr>
            </w:pPr>
            <w:r w:rsidRPr="00553B21">
              <w:rPr>
                <w:rFonts w:asciiTheme="majorBidi" w:hAnsiTheme="majorBidi" w:cstheme="majorBidi"/>
                <w:b/>
                <w:bCs/>
                <w:sz w:val="24"/>
                <w:szCs w:val="24"/>
                <w:lang w:bidi="ar-KW"/>
              </w:rPr>
              <w:t xml:space="preserve">2. </w:t>
            </w:r>
            <w:r w:rsidR="008D46A4" w:rsidRPr="00553B21">
              <w:rPr>
                <w:rFonts w:asciiTheme="majorBidi" w:hAnsiTheme="majorBidi" w:cstheme="majorBidi"/>
                <w:b/>
                <w:bCs/>
                <w:sz w:val="24"/>
                <w:szCs w:val="24"/>
                <w:lang w:bidi="ar-KW"/>
              </w:rPr>
              <w:t>Lecturer in charge</w:t>
            </w:r>
          </w:p>
        </w:tc>
        <w:tc>
          <w:tcPr>
            <w:tcW w:w="6521" w:type="dxa"/>
            <w:gridSpan w:val="2"/>
          </w:tcPr>
          <w:p w:rsidR="00D22022" w:rsidRPr="00A247CF" w:rsidRDefault="00D22022" w:rsidP="00A247CF">
            <w:pPr>
              <w:tabs>
                <w:tab w:val="left" w:pos="1200"/>
              </w:tabs>
              <w:spacing w:after="0" w:line="360" w:lineRule="auto"/>
              <w:rPr>
                <w:rFonts w:asciiTheme="majorBidi" w:hAnsiTheme="majorBidi" w:cstheme="majorBidi"/>
                <w:b/>
                <w:bCs/>
                <w:sz w:val="24"/>
                <w:szCs w:val="24"/>
                <w:lang w:bidi="ar-KW"/>
              </w:rPr>
            </w:pPr>
            <w:r w:rsidRPr="00D22022">
              <w:rPr>
                <w:rFonts w:asciiTheme="majorBidi" w:hAnsiTheme="majorBidi" w:cstheme="majorBidi"/>
                <w:b/>
                <w:bCs/>
                <w:sz w:val="24"/>
                <w:szCs w:val="24"/>
                <w:lang w:bidi="ar-KW"/>
              </w:rPr>
              <w:t xml:space="preserve">Asst. </w:t>
            </w:r>
            <w:proofErr w:type="spellStart"/>
            <w:r w:rsidRPr="00D22022">
              <w:rPr>
                <w:rFonts w:asciiTheme="majorBidi" w:hAnsiTheme="majorBidi" w:cstheme="majorBidi"/>
                <w:b/>
                <w:bCs/>
                <w:sz w:val="24"/>
                <w:szCs w:val="24"/>
                <w:lang w:bidi="ar-KW"/>
              </w:rPr>
              <w:t>Lec</w:t>
            </w:r>
            <w:proofErr w:type="spellEnd"/>
            <w:r w:rsidRPr="00D22022">
              <w:rPr>
                <w:rFonts w:asciiTheme="majorBidi" w:hAnsiTheme="majorBidi" w:cstheme="majorBidi"/>
                <w:b/>
                <w:bCs/>
                <w:sz w:val="24"/>
                <w:szCs w:val="24"/>
                <w:lang w:bidi="ar-KW"/>
              </w:rPr>
              <w:t xml:space="preserve">. </w:t>
            </w:r>
            <w:proofErr w:type="spellStart"/>
            <w:r w:rsidRPr="00D22022">
              <w:rPr>
                <w:rFonts w:asciiTheme="majorBidi" w:hAnsiTheme="majorBidi" w:cstheme="majorBidi"/>
                <w:b/>
                <w:bCs/>
                <w:sz w:val="24"/>
                <w:szCs w:val="24"/>
                <w:lang w:bidi="ar-KW"/>
              </w:rPr>
              <w:t>Shireen</w:t>
            </w:r>
            <w:proofErr w:type="spellEnd"/>
            <w:r w:rsidRPr="00D22022">
              <w:rPr>
                <w:rFonts w:asciiTheme="majorBidi" w:hAnsiTheme="majorBidi" w:cstheme="majorBidi"/>
                <w:b/>
                <w:bCs/>
                <w:sz w:val="24"/>
                <w:szCs w:val="24"/>
                <w:lang w:bidi="ar-KW"/>
              </w:rPr>
              <w:t xml:space="preserve"> </w:t>
            </w:r>
            <w:proofErr w:type="spellStart"/>
            <w:r w:rsidRPr="00D22022">
              <w:rPr>
                <w:rFonts w:asciiTheme="majorBidi" w:hAnsiTheme="majorBidi" w:cstheme="majorBidi"/>
                <w:b/>
                <w:bCs/>
                <w:sz w:val="24"/>
                <w:szCs w:val="24"/>
                <w:lang w:bidi="ar-KW"/>
              </w:rPr>
              <w:t>Ihsan</w:t>
            </w:r>
            <w:proofErr w:type="spellEnd"/>
            <w:r w:rsidRPr="00D22022">
              <w:rPr>
                <w:rFonts w:asciiTheme="majorBidi" w:hAnsiTheme="majorBidi" w:cstheme="majorBidi"/>
                <w:b/>
                <w:bCs/>
                <w:sz w:val="24"/>
                <w:szCs w:val="24"/>
                <w:lang w:bidi="ar-KW"/>
              </w:rPr>
              <w:t xml:space="preserve"> </w:t>
            </w:r>
            <w:proofErr w:type="spellStart"/>
            <w:r w:rsidRPr="00D22022">
              <w:rPr>
                <w:rFonts w:asciiTheme="majorBidi" w:hAnsiTheme="majorBidi" w:cstheme="majorBidi"/>
                <w:b/>
                <w:bCs/>
                <w:sz w:val="24"/>
                <w:szCs w:val="24"/>
                <w:lang w:bidi="ar-KW"/>
              </w:rPr>
              <w:t>Izzadeen</w:t>
            </w:r>
            <w:proofErr w:type="spellEnd"/>
          </w:p>
        </w:tc>
      </w:tr>
      <w:tr w:rsidR="008D46A4" w:rsidRPr="00553B21" w:rsidTr="00891960">
        <w:tc>
          <w:tcPr>
            <w:tcW w:w="3403" w:type="dxa"/>
          </w:tcPr>
          <w:p w:rsidR="008D46A4" w:rsidRPr="00553B21" w:rsidRDefault="00CF5475" w:rsidP="00CF5475">
            <w:pPr>
              <w:spacing w:after="0" w:line="240" w:lineRule="auto"/>
              <w:rPr>
                <w:rFonts w:asciiTheme="majorBidi" w:hAnsiTheme="majorBidi" w:cstheme="majorBidi"/>
                <w:b/>
                <w:bCs/>
                <w:sz w:val="24"/>
                <w:szCs w:val="24"/>
                <w:lang w:bidi="ar-KW"/>
              </w:rPr>
            </w:pPr>
            <w:r w:rsidRPr="00553B21">
              <w:rPr>
                <w:rFonts w:asciiTheme="majorBidi" w:hAnsiTheme="majorBidi" w:cstheme="majorBidi"/>
                <w:b/>
                <w:bCs/>
                <w:sz w:val="24"/>
                <w:szCs w:val="24"/>
                <w:lang w:bidi="ar-KW"/>
              </w:rPr>
              <w:t xml:space="preserve">3. </w:t>
            </w:r>
            <w:r w:rsidR="008D46A4" w:rsidRPr="00553B21">
              <w:rPr>
                <w:rFonts w:asciiTheme="majorBidi" w:hAnsiTheme="majorBidi" w:cstheme="majorBidi"/>
                <w:b/>
                <w:bCs/>
                <w:sz w:val="24"/>
                <w:szCs w:val="24"/>
                <w:lang w:bidi="ar-KW"/>
              </w:rPr>
              <w:t xml:space="preserve">Department/ </w:t>
            </w:r>
            <w:r w:rsidRPr="00553B21">
              <w:rPr>
                <w:rFonts w:asciiTheme="majorBidi" w:hAnsiTheme="majorBidi" w:cstheme="majorBidi"/>
                <w:b/>
                <w:bCs/>
                <w:sz w:val="24"/>
                <w:szCs w:val="24"/>
                <w:lang w:bidi="ar-KW"/>
              </w:rPr>
              <w:t>C</w:t>
            </w:r>
            <w:r w:rsidR="008D46A4" w:rsidRPr="00553B21">
              <w:rPr>
                <w:rFonts w:asciiTheme="majorBidi" w:hAnsiTheme="majorBidi" w:cstheme="majorBidi"/>
                <w:b/>
                <w:bCs/>
                <w:sz w:val="24"/>
                <w:szCs w:val="24"/>
                <w:lang w:bidi="ar-KW"/>
              </w:rPr>
              <w:t>ollege</w:t>
            </w:r>
          </w:p>
        </w:tc>
        <w:tc>
          <w:tcPr>
            <w:tcW w:w="6521" w:type="dxa"/>
            <w:gridSpan w:val="2"/>
          </w:tcPr>
          <w:p w:rsidR="008D46A4" w:rsidRPr="00553B21" w:rsidRDefault="00B4086C" w:rsidP="00B4086C">
            <w:pPr>
              <w:spacing w:after="0" w:line="240" w:lineRule="auto"/>
              <w:rPr>
                <w:rFonts w:asciiTheme="majorBidi" w:hAnsiTheme="majorBidi" w:cstheme="majorBidi"/>
                <w:b/>
                <w:bCs/>
                <w:sz w:val="24"/>
                <w:szCs w:val="24"/>
                <w:lang w:bidi="ar-KW"/>
              </w:rPr>
            </w:pPr>
            <w:r w:rsidRPr="00553B21">
              <w:rPr>
                <w:rFonts w:asciiTheme="majorBidi" w:hAnsiTheme="majorBidi" w:cstheme="majorBidi"/>
                <w:b/>
                <w:bCs/>
                <w:sz w:val="24"/>
                <w:szCs w:val="24"/>
                <w:lang w:bidi="ar-KW"/>
              </w:rPr>
              <w:t>Animal Resource</w:t>
            </w:r>
            <w:r w:rsidR="003E4147">
              <w:rPr>
                <w:rFonts w:asciiTheme="majorBidi" w:hAnsiTheme="majorBidi" w:cstheme="majorBidi"/>
                <w:b/>
                <w:bCs/>
                <w:sz w:val="24"/>
                <w:szCs w:val="24"/>
                <w:lang w:bidi="ar-KW"/>
              </w:rPr>
              <w:t>s</w:t>
            </w:r>
            <w:r w:rsidRPr="00553B21">
              <w:rPr>
                <w:rFonts w:asciiTheme="majorBidi" w:hAnsiTheme="majorBidi" w:cstheme="majorBidi"/>
                <w:b/>
                <w:bCs/>
                <w:sz w:val="24"/>
                <w:szCs w:val="24"/>
                <w:lang w:bidi="ar-KW"/>
              </w:rPr>
              <w:t>/</w:t>
            </w:r>
            <w:r w:rsidR="003E4147" w:rsidRPr="00A678AA">
              <w:rPr>
                <w:rFonts w:asciiTheme="majorBidi" w:hAnsiTheme="majorBidi" w:cstheme="majorBidi"/>
                <w:b/>
                <w:bCs/>
              </w:rPr>
              <w:t xml:space="preserve"> Agric</w:t>
            </w:r>
            <w:r w:rsidR="003E4147">
              <w:rPr>
                <w:rFonts w:asciiTheme="majorBidi" w:hAnsiTheme="majorBidi" w:cstheme="majorBidi"/>
                <w:b/>
                <w:bCs/>
              </w:rPr>
              <w:t>ulture</w:t>
            </w:r>
            <w:r w:rsidR="003E4147" w:rsidRPr="00A678AA">
              <w:rPr>
                <w:rFonts w:asciiTheme="majorBidi" w:hAnsiTheme="majorBidi" w:cstheme="majorBidi"/>
                <w:b/>
                <w:bCs/>
              </w:rPr>
              <w:t xml:space="preserve"> Engine</w:t>
            </w:r>
            <w:r w:rsidR="003E4147">
              <w:rPr>
                <w:rFonts w:asciiTheme="majorBidi" w:hAnsiTheme="majorBidi" w:cstheme="majorBidi"/>
                <w:b/>
                <w:bCs/>
              </w:rPr>
              <w:t>ering</w:t>
            </w:r>
            <w:r w:rsidR="003E4147" w:rsidRPr="00A678AA">
              <w:rPr>
                <w:rFonts w:asciiTheme="majorBidi" w:hAnsiTheme="majorBidi" w:cstheme="majorBidi"/>
                <w:b/>
                <w:bCs/>
              </w:rPr>
              <w:t xml:space="preserve"> Sci</w:t>
            </w:r>
            <w:r w:rsidR="003E4147">
              <w:rPr>
                <w:rFonts w:asciiTheme="majorBidi" w:hAnsiTheme="majorBidi" w:cstheme="majorBidi"/>
                <w:b/>
                <w:bCs/>
                <w:sz w:val="24"/>
                <w:szCs w:val="24"/>
                <w:lang w:bidi="ar-KW"/>
              </w:rPr>
              <w:t>ence</w:t>
            </w:r>
          </w:p>
        </w:tc>
      </w:tr>
      <w:tr w:rsidR="008D46A4" w:rsidRPr="00553B21" w:rsidTr="00891960">
        <w:trPr>
          <w:trHeight w:val="352"/>
        </w:trPr>
        <w:tc>
          <w:tcPr>
            <w:tcW w:w="3403" w:type="dxa"/>
          </w:tcPr>
          <w:p w:rsidR="008D46A4" w:rsidRPr="00553B21" w:rsidRDefault="00CF5475" w:rsidP="00CF5475">
            <w:pPr>
              <w:spacing w:after="0" w:line="240" w:lineRule="auto"/>
              <w:rPr>
                <w:rFonts w:asciiTheme="majorBidi" w:hAnsiTheme="majorBidi" w:cstheme="majorBidi"/>
                <w:b/>
                <w:bCs/>
                <w:sz w:val="24"/>
                <w:szCs w:val="24"/>
                <w:lang w:bidi="ar-KW"/>
              </w:rPr>
            </w:pPr>
            <w:r w:rsidRPr="00553B21">
              <w:rPr>
                <w:rFonts w:asciiTheme="majorBidi" w:hAnsiTheme="majorBidi" w:cstheme="majorBidi"/>
                <w:b/>
                <w:bCs/>
                <w:sz w:val="24"/>
                <w:szCs w:val="24"/>
                <w:lang w:bidi="ar-KW"/>
              </w:rPr>
              <w:t xml:space="preserve">4. </w:t>
            </w:r>
            <w:r w:rsidR="008D46A4" w:rsidRPr="00553B21">
              <w:rPr>
                <w:rFonts w:asciiTheme="majorBidi" w:hAnsiTheme="majorBidi" w:cstheme="majorBidi"/>
                <w:b/>
                <w:bCs/>
                <w:sz w:val="24"/>
                <w:szCs w:val="24"/>
                <w:lang w:bidi="ar-KW"/>
              </w:rPr>
              <w:t>Contact</w:t>
            </w:r>
          </w:p>
        </w:tc>
        <w:tc>
          <w:tcPr>
            <w:tcW w:w="6521" w:type="dxa"/>
            <w:gridSpan w:val="2"/>
          </w:tcPr>
          <w:p w:rsidR="007E18FC" w:rsidRPr="00553B21" w:rsidRDefault="007E18FC" w:rsidP="00D22022">
            <w:pPr>
              <w:spacing w:after="0" w:line="240" w:lineRule="auto"/>
              <w:rPr>
                <w:rFonts w:asciiTheme="majorBidi" w:hAnsiTheme="majorBidi" w:cstheme="majorBidi"/>
                <w:b/>
                <w:bCs/>
                <w:sz w:val="24"/>
                <w:szCs w:val="24"/>
                <w:lang w:val="en-US" w:bidi="ar-KW"/>
              </w:rPr>
            </w:pPr>
            <w:r w:rsidRPr="00553B21">
              <w:rPr>
                <w:rFonts w:asciiTheme="majorBidi" w:hAnsiTheme="majorBidi" w:cstheme="majorBidi"/>
                <w:b/>
                <w:bCs/>
                <w:sz w:val="24"/>
                <w:szCs w:val="24"/>
                <w:lang w:val="en-US" w:bidi="ar-KW"/>
              </w:rPr>
              <w:t xml:space="preserve">Mail: </w:t>
            </w:r>
            <w:hyperlink r:id="rId8" w:history="1">
              <w:r w:rsidR="00D22022" w:rsidRPr="002C12A1">
                <w:rPr>
                  <w:rStyle w:val="Hyperlink"/>
                  <w:rFonts w:asciiTheme="majorBidi" w:hAnsiTheme="majorBidi" w:cstheme="majorBidi"/>
                  <w:b/>
                  <w:bCs/>
                  <w:sz w:val="24"/>
                  <w:szCs w:val="24"/>
                  <w:lang w:val="en-US" w:bidi="ar-KW"/>
                </w:rPr>
                <w:t>shireen.izzadeen@su.edu.krd</w:t>
              </w:r>
            </w:hyperlink>
          </w:p>
          <w:p w:rsidR="00442891" w:rsidRPr="00553B21" w:rsidRDefault="00442891" w:rsidP="00D22022">
            <w:pPr>
              <w:spacing w:after="0" w:line="240" w:lineRule="auto"/>
              <w:rPr>
                <w:rFonts w:asciiTheme="majorBidi" w:hAnsiTheme="majorBidi" w:cstheme="majorBidi"/>
                <w:b/>
                <w:bCs/>
                <w:sz w:val="24"/>
                <w:szCs w:val="24"/>
                <w:lang w:val="en-US" w:bidi="ar-KW"/>
              </w:rPr>
            </w:pPr>
            <w:r w:rsidRPr="00553B21">
              <w:rPr>
                <w:rFonts w:asciiTheme="majorBidi" w:hAnsiTheme="majorBidi" w:cstheme="majorBidi"/>
                <w:b/>
                <w:bCs/>
                <w:sz w:val="24"/>
                <w:szCs w:val="24"/>
                <w:lang w:val="en-US" w:bidi="ar-KW"/>
              </w:rPr>
              <w:t>Tel.0750</w:t>
            </w:r>
          </w:p>
        </w:tc>
      </w:tr>
      <w:tr w:rsidR="008D46A4" w:rsidRPr="00553B21" w:rsidTr="00891960">
        <w:tc>
          <w:tcPr>
            <w:tcW w:w="3403" w:type="dxa"/>
          </w:tcPr>
          <w:p w:rsidR="008D46A4" w:rsidRPr="00553B21" w:rsidRDefault="00CF5475" w:rsidP="00CF5475">
            <w:pPr>
              <w:spacing w:after="0" w:line="240" w:lineRule="auto"/>
              <w:rPr>
                <w:rFonts w:asciiTheme="majorBidi" w:hAnsiTheme="majorBidi" w:cstheme="majorBidi"/>
                <w:b/>
                <w:bCs/>
                <w:sz w:val="24"/>
                <w:szCs w:val="24"/>
                <w:lang w:bidi="ar-KW"/>
              </w:rPr>
            </w:pPr>
            <w:r w:rsidRPr="00553B21">
              <w:rPr>
                <w:rFonts w:asciiTheme="majorBidi" w:hAnsiTheme="majorBidi" w:cstheme="majorBidi"/>
                <w:b/>
                <w:bCs/>
                <w:sz w:val="24"/>
                <w:szCs w:val="24"/>
                <w:lang w:bidi="ar-KW"/>
              </w:rPr>
              <w:t xml:space="preserve">5. </w:t>
            </w:r>
            <w:r w:rsidR="008D46A4" w:rsidRPr="00553B21">
              <w:rPr>
                <w:rFonts w:asciiTheme="majorBidi" w:hAnsiTheme="majorBidi" w:cstheme="majorBidi"/>
                <w:b/>
                <w:bCs/>
                <w:sz w:val="24"/>
                <w:szCs w:val="24"/>
                <w:lang w:bidi="ar-KW"/>
              </w:rPr>
              <w:t xml:space="preserve">Time (in hours) per week </w:t>
            </w:r>
          </w:p>
        </w:tc>
        <w:tc>
          <w:tcPr>
            <w:tcW w:w="6521" w:type="dxa"/>
            <w:gridSpan w:val="2"/>
          </w:tcPr>
          <w:p w:rsidR="008D46A4" w:rsidRPr="00553B21" w:rsidRDefault="008D46A4" w:rsidP="00CF5475">
            <w:pPr>
              <w:spacing w:after="0" w:line="240" w:lineRule="auto"/>
              <w:rPr>
                <w:rFonts w:asciiTheme="majorBidi" w:hAnsiTheme="majorBidi" w:cstheme="majorBidi"/>
                <w:b/>
                <w:bCs/>
                <w:sz w:val="24"/>
                <w:szCs w:val="24"/>
                <w:lang w:bidi="ar-KW"/>
              </w:rPr>
            </w:pPr>
            <w:r w:rsidRPr="00553B21">
              <w:rPr>
                <w:rFonts w:asciiTheme="majorBidi" w:hAnsiTheme="majorBidi" w:cstheme="majorBidi"/>
                <w:b/>
                <w:bCs/>
                <w:sz w:val="24"/>
                <w:szCs w:val="24"/>
                <w:lang w:bidi="ar-KW"/>
              </w:rPr>
              <w:t xml:space="preserve">Practical: 3                      </w:t>
            </w:r>
          </w:p>
        </w:tc>
      </w:tr>
      <w:tr w:rsidR="008D46A4" w:rsidRPr="00553B21" w:rsidTr="00891960">
        <w:tc>
          <w:tcPr>
            <w:tcW w:w="3403" w:type="dxa"/>
          </w:tcPr>
          <w:p w:rsidR="008D46A4" w:rsidRPr="00553B21" w:rsidRDefault="00CF5475" w:rsidP="00CF5475">
            <w:pPr>
              <w:spacing w:after="0" w:line="240" w:lineRule="auto"/>
              <w:rPr>
                <w:rFonts w:asciiTheme="majorBidi" w:hAnsiTheme="majorBidi" w:cstheme="majorBidi"/>
                <w:b/>
                <w:bCs/>
                <w:sz w:val="24"/>
                <w:szCs w:val="24"/>
                <w:lang w:val="en-US" w:bidi="ar-KW"/>
              </w:rPr>
            </w:pPr>
            <w:r w:rsidRPr="00553B21">
              <w:rPr>
                <w:rFonts w:asciiTheme="majorBidi" w:hAnsiTheme="majorBidi" w:cstheme="majorBidi"/>
                <w:b/>
                <w:bCs/>
                <w:sz w:val="24"/>
                <w:szCs w:val="24"/>
                <w:lang w:val="en-US" w:bidi="ar-KW"/>
              </w:rPr>
              <w:t xml:space="preserve">6. </w:t>
            </w:r>
            <w:r w:rsidR="008D46A4" w:rsidRPr="00553B21">
              <w:rPr>
                <w:rFonts w:asciiTheme="majorBidi" w:hAnsiTheme="majorBidi" w:cstheme="majorBidi"/>
                <w:b/>
                <w:bCs/>
                <w:sz w:val="24"/>
                <w:szCs w:val="24"/>
                <w:lang w:val="en-US" w:bidi="ar-KW"/>
              </w:rPr>
              <w:t>Office hours</w:t>
            </w:r>
          </w:p>
        </w:tc>
        <w:tc>
          <w:tcPr>
            <w:tcW w:w="6521" w:type="dxa"/>
            <w:gridSpan w:val="2"/>
          </w:tcPr>
          <w:p w:rsidR="008D46A4" w:rsidRPr="00553B21" w:rsidRDefault="003E4147" w:rsidP="001F0473">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sunday</w:t>
            </w:r>
            <w:proofErr w:type="spellEnd"/>
            <w:r w:rsidR="00822F21" w:rsidRPr="00553B21">
              <w:rPr>
                <w:rFonts w:asciiTheme="majorBidi" w:hAnsiTheme="majorBidi" w:cstheme="majorBidi"/>
                <w:b/>
                <w:bCs/>
                <w:sz w:val="24"/>
                <w:szCs w:val="24"/>
                <w:lang w:bidi="ar-KW"/>
              </w:rPr>
              <w:t xml:space="preserve">, </w:t>
            </w:r>
            <w:r w:rsidR="00D22022">
              <w:rPr>
                <w:rFonts w:asciiTheme="majorBidi" w:hAnsiTheme="majorBidi" w:cstheme="majorBidi"/>
                <w:b/>
                <w:bCs/>
                <w:sz w:val="24"/>
                <w:szCs w:val="24"/>
                <w:lang w:bidi="ar-KW"/>
              </w:rPr>
              <w:t xml:space="preserve">Wednesday and Thursday </w:t>
            </w:r>
          </w:p>
        </w:tc>
      </w:tr>
      <w:tr w:rsidR="008D46A4" w:rsidRPr="00553B21" w:rsidTr="00891960">
        <w:tc>
          <w:tcPr>
            <w:tcW w:w="3403" w:type="dxa"/>
          </w:tcPr>
          <w:p w:rsidR="008D46A4" w:rsidRPr="00553B21" w:rsidRDefault="00CF5475" w:rsidP="00CF5475">
            <w:pPr>
              <w:spacing w:after="0" w:line="240" w:lineRule="auto"/>
              <w:rPr>
                <w:rFonts w:asciiTheme="majorBidi" w:hAnsiTheme="majorBidi" w:cstheme="majorBidi"/>
                <w:b/>
                <w:bCs/>
                <w:sz w:val="24"/>
                <w:szCs w:val="24"/>
                <w:lang w:val="en-US" w:bidi="ar-KW"/>
              </w:rPr>
            </w:pPr>
            <w:r w:rsidRPr="00553B21">
              <w:rPr>
                <w:rFonts w:asciiTheme="majorBidi" w:hAnsiTheme="majorBidi" w:cstheme="majorBidi"/>
                <w:b/>
                <w:bCs/>
                <w:sz w:val="24"/>
                <w:szCs w:val="24"/>
                <w:lang w:val="en-US" w:bidi="ar-KW"/>
              </w:rPr>
              <w:t xml:space="preserve">7. </w:t>
            </w:r>
            <w:r w:rsidR="008D46A4" w:rsidRPr="00553B21">
              <w:rPr>
                <w:rFonts w:asciiTheme="majorBidi" w:hAnsiTheme="majorBidi" w:cstheme="majorBidi"/>
                <w:b/>
                <w:bCs/>
                <w:sz w:val="24"/>
                <w:szCs w:val="24"/>
                <w:lang w:val="en-US" w:bidi="ar-KW"/>
              </w:rPr>
              <w:t>Course code</w:t>
            </w:r>
          </w:p>
        </w:tc>
        <w:tc>
          <w:tcPr>
            <w:tcW w:w="6521" w:type="dxa"/>
            <w:gridSpan w:val="2"/>
          </w:tcPr>
          <w:p w:rsidR="008D46A4" w:rsidRPr="00553B21" w:rsidRDefault="008D46A4" w:rsidP="00CF5475">
            <w:pPr>
              <w:spacing w:after="0" w:line="240" w:lineRule="auto"/>
              <w:rPr>
                <w:rFonts w:asciiTheme="majorBidi" w:hAnsiTheme="majorBidi" w:cstheme="majorBidi"/>
                <w:b/>
                <w:bCs/>
                <w:sz w:val="24"/>
                <w:szCs w:val="24"/>
                <w:lang w:bidi="ar-KW"/>
              </w:rPr>
            </w:pPr>
          </w:p>
        </w:tc>
      </w:tr>
      <w:tr w:rsidR="008D46A4" w:rsidRPr="00553B21" w:rsidTr="00891960">
        <w:tc>
          <w:tcPr>
            <w:tcW w:w="3403" w:type="dxa"/>
          </w:tcPr>
          <w:p w:rsidR="008D46A4" w:rsidRPr="00553B21" w:rsidRDefault="00CF5475" w:rsidP="00CF5475">
            <w:pPr>
              <w:spacing w:after="0" w:line="240" w:lineRule="auto"/>
              <w:rPr>
                <w:rFonts w:asciiTheme="majorBidi" w:hAnsiTheme="majorBidi" w:cstheme="majorBidi"/>
                <w:b/>
                <w:bCs/>
                <w:sz w:val="24"/>
                <w:szCs w:val="24"/>
                <w:rtl/>
                <w:lang w:val="en-US" w:bidi="ar-KW"/>
              </w:rPr>
            </w:pPr>
            <w:r w:rsidRPr="00553B21">
              <w:rPr>
                <w:rFonts w:asciiTheme="majorBidi" w:hAnsiTheme="majorBidi" w:cstheme="majorBidi"/>
                <w:b/>
                <w:bCs/>
                <w:sz w:val="24"/>
                <w:szCs w:val="24"/>
                <w:lang w:val="en-US" w:bidi="ar-KW"/>
              </w:rPr>
              <w:t xml:space="preserve">8. </w:t>
            </w:r>
            <w:r w:rsidR="008D46A4" w:rsidRPr="00553B21">
              <w:rPr>
                <w:rFonts w:asciiTheme="majorBidi" w:hAnsiTheme="majorBidi" w:cstheme="majorBidi"/>
                <w:b/>
                <w:bCs/>
                <w:sz w:val="24"/>
                <w:szCs w:val="24"/>
                <w:lang w:val="en-US" w:bidi="ar-KW"/>
              </w:rPr>
              <w:t xml:space="preserve">Teacher's academic profile </w:t>
            </w:r>
          </w:p>
        </w:tc>
        <w:tc>
          <w:tcPr>
            <w:tcW w:w="6521" w:type="dxa"/>
            <w:gridSpan w:val="2"/>
          </w:tcPr>
          <w:p w:rsidR="00D22B92" w:rsidRPr="00553B21" w:rsidRDefault="00F07BE3" w:rsidP="003E4147">
            <w:pPr>
              <w:spacing w:after="0" w:line="240" w:lineRule="auto"/>
              <w:rPr>
                <w:rFonts w:asciiTheme="majorBidi" w:hAnsiTheme="majorBidi" w:cstheme="majorBidi"/>
                <w:b/>
                <w:bCs/>
                <w:sz w:val="24"/>
                <w:szCs w:val="24"/>
                <w:lang w:val="en-US" w:bidi="ar-KW"/>
              </w:rPr>
            </w:pPr>
            <w:r w:rsidRPr="00F07BE3">
              <w:rPr>
                <w:rFonts w:asciiTheme="majorBidi" w:hAnsiTheme="majorBidi" w:cstheme="majorBidi"/>
                <w:b/>
                <w:bCs/>
                <w:sz w:val="24"/>
                <w:szCs w:val="24"/>
                <w:lang w:val="en-US" w:bidi="ar-KW"/>
              </w:rPr>
              <w:t xml:space="preserve">Since 2019, I have been working as a teaching staff at </w:t>
            </w:r>
            <w:proofErr w:type="spellStart"/>
            <w:r w:rsidRPr="00F07BE3">
              <w:rPr>
                <w:rFonts w:asciiTheme="majorBidi" w:hAnsiTheme="majorBidi" w:cstheme="majorBidi"/>
                <w:b/>
                <w:bCs/>
                <w:sz w:val="24"/>
                <w:szCs w:val="24"/>
                <w:lang w:val="en-US" w:bidi="ar-KW"/>
              </w:rPr>
              <w:t>Salahaddin</w:t>
            </w:r>
            <w:proofErr w:type="spellEnd"/>
            <w:r w:rsidRPr="00F07BE3">
              <w:rPr>
                <w:rFonts w:asciiTheme="majorBidi" w:hAnsiTheme="majorBidi" w:cstheme="majorBidi"/>
                <w:b/>
                <w:bCs/>
                <w:sz w:val="24"/>
                <w:szCs w:val="24"/>
                <w:lang w:val="en-US" w:bidi="ar-KW"/>
              </w:rPr>
              <w:t xml:space="preserve"> University - Erbil</w:t>
            </w:r>
          </w:p>
        </w:tc>
      </w:tr>
      <w:tr w:rsidR="008D46A4" w:rsidRPr="00553B21" w:rsidTr="00891960">
        <w:tc>
          <w:tcPr>
            <w:tcW w:w="3403" w:type="dxa"/>
          </w:tcPr>
          <w:p w:rsidR="008D46A4" w:rsidRPr="00553B21" w:rsidRDefault="00CF5475" w:rsidP="00CF5475">
            <w:pPr>
              <w:spacing w:after="0" w:line="240" w:lineRule="auto"/>
              <w:rPr>
                <w:rFonts w:asciiTheme="majorBidi" w:hAnsiTheme="majorBidi" w:cstheme="majorBidi"/>
                <w:b/>
                <w:bCs/>
                <w:sz w:val="24"/>
                <w:szCs w:val="24"/>
                <w:lang w:val="en-US" w:bidi="ar-KW"/>
              </w:rPr>
            </w:pPr>
            <w:r w:rsidRPr="00553B21">
              <w:rPr>
                <w:rFonts w:asciiTheme="majorBidi" w:hAnsiTheme="majorBidi" w:cstheme="majorBidi"/>
                <w:b/>
                <w:bCs/>
                <w:sz w:val="24"/>
                <w:szCs w:val="24"/>
                <w:lang w:val="en-US" w:bidi="ar-KW"/>
              </w:rPr>
              <w:t xml:space="preserve">9. </w:t>
            </w:r>
            <w:r w:rsidR="008D46A4" w:rsidRPr="00553B21">
              <w:rPr>
                <w:rFonts w:asciiTheme="majorBidi" w:hAnsiTheme="majorBidi" w:cstheme="majorBidi"/>
                <w:b/>
                <w:bCs/>
                <w:sz w:val="24"/>
                <w:szCs w:val="24"/>
                <w:lang w:val="en-US" w:bidi="ar-KW"/>
              </w:rPr>
              <w:t>Keywords</w:t>
            </w:r>
          </w:p>
        </w:tc>
        <w:tc>
          <w:tcPr>
            <w:tcW w:w="6521" w:type="dxa"/>
            <w:gridSpan w:val="2"/>
          </w:tcPr>
          <w:p w:rsidR="008D46A4" w:rsidRPr="00553B21" w:rsidRDefault="008D46A4" w:rsidP="00CF5475">
            <w:pPr>
              <w:spacing w:after="0" w:line="240" w:lineRule="auto"/>
              <w:rPr>
                <w:rFonts w:asciiTheme="majorBidi" w:hAnsiTheme="majorBidi" w:cstheme="majorBidi"/>
                <w:b/>
                <w:bCs/>
                <w:sz w:val="24"/>
                <w:szCs w:val="24"/>
                <w:lang w:val="en-US" w:bidi="ar-KW"/>
              </w:rPr>
            </w:pPr>
          </w:p>
        </w:tc>
      </w:tr>
      <w:tr w:rsidR="008D46A4" w:rsidRPr="00553B21" w:rsidTr="00891960">
        <w:trPr>
          <w:trHeight w:val="1125"/>
        </w:trPr>
        <w:tc>
          <w:tcPr>
            <w:tcW w:w="9924" w:type="dxa"/>
            <w:gridSpan w:val="3"/>
          </w:tcPr>
          <w:p w:rsidR="008D46A4" w:rsidRPr="00553B21" w:rsidRDefault="00CF5475" w:rsidP="00010AB9">
            <w:pPr>
              <w:spacing w:after="0" w:line="240" w:lineRule="auto"/>
              <w:rPr>
                <w:rFonts w:asciiTheme="majorBidi" w:hAnsiTheme="majorBidi" w:cstheme="majorBidi"/>
                <w:b/>
                <w:bCs/>
                <w:sz w:val="28"/>
                <w:szCs w:val="28"/>
                <w:lang w:val="en-US" w:bidi="ar-KW"/>
              </w:rPr>
            </w:pPr>
            <w:r w:rsidRPr="00824B66">
              <w:rPr>
                <w:rFonts w:asciiTheme="majorBidi" w:hAnsiTheme="majorBidi" w:cstheme="majorBidi"/>
                <w:b/>
                <w:bCs/>
                <w:sz w:val="28"/>
                <w:szCs w:val="28"/>
                <w:lang w:bidi="ar-KW"/>
              </w:rPr>
              <w:t xml:space="preserve">10.  </w:t>
            </w:r>
            <w:r w:rsidR="008D46A4" w:rsidRPr="00824B66">
              <w:rPr>
                <w:rFonts w:asciiTheme="majorBidi" w:hAnsiTheme="majorBidi" w:cstheme="majorBidi"/>
                <w:b/>
                <w:bCs/>
                <w:sz w:val="28"/>
                <w:szCs w:val="28"/>
                <w:u w:val="single"/>
                <w:lang w:bidi="ar-KW"/>
              </w:rPr>
              <w:t>Course overview</w:t>
            </w:r>
            <w:r w:rsidR="008D46A4" w:rsidRPr="00824B66">
              <w:rPr>
                <w:rFonts w:asciiTheme="majorBidi" w:hAnsiTheme="majorBidi" w:cstheme="majorBidi"/>
                <w:b/>
                <w:bCs/>
                <w:sz w:val="28"/>
                <w:szCs w:val="28"/>
                <w:lang w:bidi="ar-KW"/>
              </w:rPr>
              <w:t>:</w:t>
            </w:r>
            <w:r w:rsidR="006766CD" w:rsidRPr="00553B21">
              <w:rPr>
                <w:rFonts w:asciiTheme="majorBidi" w:hAnsiTheme="majorBidi" w:cstheme="majorBidi"/>
                <w:b/>
                <w:bCs/>
                <w:sz w:val="28"/>
                <w:szCs w:val="28"/>
                <w:lang w:val="en-US" w:bidi="ar-KW"/>
              </w:rPr>
              <w:t xml:space="preserve"> </w:t>
            </w:r>
          </w:p>
          <w:p w:rsidR="003D6DA4" w:rsidRPr="003D6DA4" w:rsidRDefault="003D6DA4" w:rsidP="003D6DA4">
            <w:pPr>
              <w:spacing w:after="0"/>
              <w:jc w:val="both"/>
              <w:rPr>
                <w:rFonts w:asciiTheme="majorBidi" w:hAnsiTheme="majorBidi" w:cstheme="majorBidi"/>
                <w:sz w:val="28"/>
                <w:szCs w:val="28"/>
                <w:lang w:bidi="ar-KW"/>
              </w:rPr>
            </w:pPr>
            <w:r w:rsidRPr="003D6DA4">
              <w:rPr>
                <w:rFonts w:asciiTheme="majorBidi" w:hAnsiTheme="majorBidi" w:cstheme="majorBidi"/>
                <w:sz w:val="28"/>
                <w:szCs w:val="28"/>
                <w:lang w:bidi="ar-KW"/>
              </w:rPr>
              <w:t>The objective for good dairy farming practice is that safe, quality milk should be produced from healthy animals using management practices that are sustainable from an animal welfare, social, economic and environmental perspective.</w:t>
            </w:r>
          </w:p>
          <w:p w:rsidR="003D6DA4" w:rsidRPr="003D6DA4" w:rsidRDefault="003D6DA4" w:rsidP="003D6DA4">
            <w:pPr>
              <w:spacing w:after="0"/>
              <w:jc w:val="both"/>
              <w:rPr>
                <w:rFonts w:asciiTheme="majorBidi" w:hAnsiTheme="majorBidi" w:cstheme="majorBidi"/>
                <w:sz w:val="28"/>
                <w:szCs w:val="28"/>
                <w:lang w:bidi="ar-KW"/>
              </w:rPr>
            </w:pPr>
            <w:r w:rsidRPr="003D6DA4">
              <w:rPr>
                <w:rFonts w:asciiTheme="majorBidi" w:hAnsiTheme="majorBidi" w:cstheme="majorBidi"/>
                <w:sz w:val="28"/>
                <w:szCs w:val="28"/>
                <w:lang w:bidi="ar-KW"/>
              </w:rPr>
              <w:t>To achieve this objective, student and dairy farmers should apply good practice in the following areas:</w:t>
            </w:r>
          </w:p>
          <w:p w:rsidR="003D6DA4" w:rsidRPr="003D6DA4" w:rsidRDefault="003D6DA4" w:rsidP="003D6DA4">
            <w:pPr>
              <w:spacing w:after="0"/>
              <w:rPr>
                <w:rFonts w:asciiTheme="majorBidi" w:hAnsiTheme="majorBidi" w:cstheme="majorBidi"/>
                <w:sz w:val="28"/>
                <w:szCs w:val="28"/>
                <w:lang w:bidi="ar-KW"/>
              </w:rPr>
            </w:pPr>
            <w:r>
              <w:rPr>
                <w:rFonts w:asciiTheme="majorBidi" w:hAnsiTheme="majorBidi" w:cstheme="majorBidi"/>
                <w:sz w:val="28"/>
                <w:szCs w:val="28"/>
                <w:lang w:bidi="ar-KW"/>
              </w:rPr>
              <w:t>•</w:t>
            </w:r>
            <w:r w:rsidRPr="003D6DA4">
              <w:rPr>
                <w:rFonts w:asciiTheme="majorBidi" w:hAnsiTheme="majorBidi" w:cstheme="majorBidi"/>
                <w:sz w:val="28"/>
                <w:szCs w:val="28"/>
                <w:lang w:bidi="ar-KW"/>
              </w:rPr>
              <w:t xml:space="preserve"> animal health</w:t>
            </w:r>
          </w:p>
          <w:p w:rsidR="003D6DA4" w:rsidRPr="003D6DA4" w:rsidRDefault="003D6DA4" w:rsidP="003D6DA4">
            <w:pPr>
              <w:spacing w:after="0"/>
              <w:rPr>
                <w:rFonts w:asciiTheme="majorBidi" w:hAnsiTheme="majorBidi" w:cstheme="majorBidi"/>
                <w:sz w:val="28"/>
                <w:szCs w:val="28"/>
                <w:lang w:bidi="ar-KW"/>
              </w:rPr>
            </w:pPr>
            <w:r>
              <w:rPr>
                <w:rFonts w:asciiTheme="majorBidi" w:hAnsiTheme="majorBidi" w:cstheme="majorBidi"/>
                <w:sz w:val="28"/>
                <w:szCs w:val="28"/>
                <w:lang w:bidi="ar-KW"/>
              </w:rPr>
              <w:t>•</w:t>
            </w:r>
            <w:r w:rsidRPr="003D6DA4">
              <w:rPr>
                <w:rFonts w:asciiTheme="majorBidi" w:hAnsiTheme="majorBidi" w:cstheme="majorBidi"/>
                <w:sz w:val="28"/>
                <w:szCs w:val="28"/>
                <w:lang w:bidi="ar-KW"/>
              </w:rPr>
              <w:t xml:space="preserve"> milking hygiene</w:t>
            </w:r>
          </w:p>
          <w:p w:rsidR="003D6DA4" w:rsidRPr="003D6DA4" w:rsidRDefault="003D6DA4" w:rsidP="003D6DA4">
            <w:pPr>
              <w:spacing w:after="0"/>
              <w:rPr>
                <w:rFonts w:asciiTheme="majorBidi" w:hAnsiTheme="majorBidi" w:cstheme="majorBidi"/>
                <w:sz w:val="28"/>
                <w:szCs w:val="28"/>
                <w:lang w:bidi="ar-KW"/>
              </w:rPr>
            </w:pPr>
            <w:r>
              <w:rPr>
                <w:rFonts w:asciiTheme="majorBidi" w:hAnsiTheme="majorBidi" w:cstheme="majorBidi"/>
                <w:sz w:val="28"/>
                <w:szCs w:val="28"/>
                <w:lang w:bidi="ar-KW"/>
              </w:rPr>
              <w:t>•</w:t>
            </w:r>
            <w:r w:rsidRPr="003D6DA4">
              <w:rPr>
                <w:rFonts w:asciiTheme="majorBidi" w:hAnsiTheme="majorBidi" w:cstheme="majorBidi"/>
                <w:sz w:val="28"/>
                <w:szCs w:val="28"/>
                <w:lang w:bidi="ar-KW"/>
              </w:rPr>
              <w:t xml:space="preserve"> nutrition (feed and water)</w:t>
            </w:r>
          </w:p>
          <w:p w:rsidR="003D6DA4" w:rsidRPr="003D6DA4" w:rsidRDefault="003D6DA4" w:rsidP="003D6DA4">
            <w:pPr>
              <w:spacing w:after="0"/>
              <w:rPr>
                <w:rFonts w:asciiTheme="majorBidi" w:hAnsiTheme="majorBidi" w:cstheme="majorBidi"/>
                <w:sz w:val="28"/>
                <w:szCs w:val="28"/>
                <w:lang w:bidi="ar-KW"/>
              </w:rPr>
            </w:pPr>
            <w:r>
              <w:rPr>
                <w:rFonts w:asciiTheme="majorBidi" w:hAnsiTheme="majorBidi" w:cstheme="majorBidi"/>
                <w:sz w:val="28"/>
                <w:szCs w:val="28"/>
                <w:lang w:bidi="ar-KW"/>
              </w:rPr>
              <w:t>•</w:t>
            </w:r>
            <w:r w:rsidRPr="003D6DA4">
              <w:rPr>
                <w:rFonts w:asciiTheme="majorBidi" w:hAnsiTheme="majorBidi" w:cstheme="majorBidi"/>
                <w:sz w:val="28"/>
                <w:szCs w:val="28"/>
                <w:lang w:bidi="ar-KW"/>
              </w:rPr>
              <w:t xml:space="preserve"> animal welfare</w:t>
            </w:r>
          </w:p>
          <w:p w:rsidR="003D6DA4" w:rsidRPr="003D6DA4" w:rsidRDefault="003D6DA4" w:rsidP="003D6DA4">
            <w:pPr>
              <w:spacing w:after="0"/>
              <w:rPr>
                <w:rFonts w:asciiTheme="majorBidi" w:hAnsiTheme="majorBidi" w:cstheme="majorBidi"/>
                <w:sz w:val="28"/>
                <w:szCs w:val="28"/>
                <w:lang w:bidi="ar-KW"/>
              </w:rPr>
            </w:pPr>
            <w:r>
              <w:rPr>
                <w:rFonts w:asciiTheme="majorBidi" w:hAnsiTheme="majorBidi" w:cstheme="majorBidi"/>
                <w:sz w:val="28"/>
                <w:szCs w:val="28"/>
                <w:lang w:bidi="ar-KW"/>
              </w:rPr>
              <w:t>•</w:t>
            </w:r>
            <w:r w:rsidRPr="003D6DA4">
              <w:rPr>
                <w:rFonts w:asciiTheme="majorBidi" w:hAnsiTheme="majorBidi" w:cstheme="majorBidi"/>
                <w:sz w:val="28"/>
                <w:szCs w:val="28"/>
                <w:lang w:bidi="ar-KW"/>
              </w:rPr>
              <w:t xml:space="preserve"> environment</w:t>
            </w:r>
          </w:p>
          <w:p w:rsidR="003D6DA4" w:rsidRPr="003D6DA4" w:rsidRDefault="003D6DA4" w:rsidP="003D6DA4">
            <w:pPr>
              <w:spacing w:after="0"/>
              <w:rPr>
                <w:rFonts w:asciiTheme="majorBidi" w:hAnsiTheme="majorBidi" w:cstheme="majorBidi"/>
                <w:sz w:val="28"/>
                <w:szCs w:val="28"/>
                <w:lang w:bidi="ar-KW"/>
              </w:rPr>
            </w:pPr>
            <w:r>
              <w:rPr>
                <w:rFonts w:asciiTheme="majorBidi" w:hAnsiTheme="majorBidi" w:cstheme="majorBidi"/>
                <w:sz w:val="28"/>
                <w:szCs w:val="28"/>
                <w:lang w:bidi="ar-KW"/>
              </w:rPr>
              <w:t>•</w:t>
            </w:r>
            <w:r w:rsidRPr="003D6DA4">
              <w:rPr>
                <w:rFonts w:asciiTheme="majorBidi" w:hAnsiTheme="majorBidi" w:cstheme="majorBidi"/>
                <w:sz w:val="28"/>
                <w:szCs w:val="28"/>
                <w:lang w:bidi="ar-KW"/>
              </w:rPr>
              <w:t xml:space="preserve"> socio-economic management.</w:t>
            </w:r>
          </w:p>
          <w:p w:rsidR="00F1597E" w:rsidRPr="00553B21" w:rsidRDefault="003D6DA4" w:rsidP="003D6DA4">
            <w:pPr>
              <w:spacing w:after="0"/>
              <w:rPr>
                <w:rFonts w:asciiTheme="majorBidi" w:hAnsiTheme="majorBidi" w:cstheme="majorBidi"/>
                <w:b/>
                <w:bCs/>
                <w:sz w:val="28"/>
                <w:szCs w:val="28"/>
                <w:rtl/>
                <w:lang w:bidi="ar-KW"/>
              </w:rPr>
            </w:pPr>
            <w:r w:rsidRPr="003D6DA4">
              <w:rPr>
                <w:rFonts w:asciiTheme="majorBidi" w:hAnsiTheme="majorBidi" w:cstheme="majorBidi"/>
                <w:sz w:val="28"/>
                <w:szCs w:val="28"/>
                <w:lang w:bidi="ar-KW"/>
              </w:rPr>
              <w:t>For each of these categories this lecture lists good dairy farming practices, and suggests measures that can be implemented to achieve the desired outcome.</w:t>
            </w:r>
          </w:p>
        </w:tc>
      </w:tr>
      <w:tr w:rsidR="00FD437F" w:rsidRPr="00553B21" w:rsidTr="00891960">
        <w:trPr>
          <w:trHeight w:val="850"/>
        </w:trPr>
        <w:tc>
          <w:tcPr>
            <w:tcW w:w="9924" w:type="dxa"/>
            <w:gridSpan w:val="3"/>
          </w:tcPr>
          <w:p w:rsidR="003D6DA4" w:rsidRPr="001A2AA5" w:rsidRDefault="00CF5475" w:rsidP="001A2AA5">
            <w:pPr>
              <w:spacing w:after="0" w:line="240" w:lineRule="auto"/>
              <w:rPr>
                <w:rFonts w:asciiTheme="majorBidi" w:hAnsiTheme="majorBidi" w:cstheme="majorBidi"/>
                <w:b/>
                <w:bCs/>
                <w:sz w:val="28"/>
                <w:szCs w:val="28"/>
                <w:u w:val="thick"/>
                <w:lang w:bidi="ar-KW"/>
              </w:rPr>
            </w:pPr>
            <w:r w:rsidRPr="00553B21">
              <w:rPr>
                <w:rFonts w:asciiTheme="majorBidi" w:hAnsiTheme="majorBidi" w:cstheme="majorBidi"/>
                <w:b/>
                <w:bCs/>
                <w:sz w:val="28"/>
                <w:szCs w:val="28"/>
                <w:lang w:bidi="ar-KW"/>
              </w:rPr>
              <w:t xml:space="preserve">11. </w:t>
            </w:r>
            <w:r w:rsidR="00FD437F" w:rsidRPr="00553B21">
              <w:rPr>
                <w:rFonts w:asciiTheme="majorBidi" w:hAnsiTheme="majorBidi" w:cstheme="majorBidi"/>
                <w:b/>
                <w:bCs/>
                <w:sz w:val="28"/>
                <w:szCs w:val="28"/>
                <w:u w:val="thick"/>
                <w:lang w:bidi="ar-KW"/>
              </w:rPr>
              <w:t>Course objective:</w:t>
            </w:r>
          </w:p>
          <w:p w:rsidR="005E3BD1" w:rsidRPr="005E3BD1" w:rsidRDefault="005E3BD1" w:rsidP="005E3BD1">
            <w:pPr>
              <w:spacing w:after="0"/>
              <w:ind w:left="176"/>
              <w:rPr>
                <w:rFonts w:asciiTheme="majorBidi" w:hAnsiTheme="majorBidi" w:cstheme="majorBidi"/>
                <w:sz w:val="28"/>
                <w:szCs w:val="28"/>
                <w:lang w:val="en-US" w:bidi="ar-KW"/>
              </w:rPr>
            </w:pPr>
            <w:r w:rsidRPr="005E3BD1">
              <w:rPr>
                <w:rFonts w:asciiTheme="majorBidi" w:hAnsiTheme="majorBidi" w:cstheme="majorBidi"/>
                <w:sz w:val="28"/>
                <w:szCs w:val="28"/>
                <w:lang w:val="en-US" w:bidi="ar-KW"/>
              </w:rPr>
              <w:t>1. Identify the types of barns of dairy cattle production.</w:t>
            </w:r>
          </w:p>
          <w:p w:rsidR="005E3BD1" w:rsidRPr="005E3BD1" w:rsidRDefault="005E3BD1" w:rsidP="005E3BD1">
            <w:pPr>
              <w:spacing w:after="0"/>
              <w:ind w:left="176"/>
              <w:rPr>
                <w:rFonts w:asciiTheme="majorBidi" w:hAnsiTheme="majorBidi" w:cstheme="majorBidi"/>
                <w:sz w:val="28"/>
                <w:szCs w:val="28"/>
                <w:lang w:val="en-US" w:bidi="ar-KW"/>
              </w:rPr>
            </w:pPr>
            <w:r w:rsidRPr="005E3BD1">
              <w:rPr>
                <w:rFonts w:asciiTheme="majorBidi" w:hAnsiTheme="majorBidi" w:cstheme="majorBidi"/>
                <w:sz w:val="28"/>
                <w:szCs w:val="28"/>
                <w:lang w:val="en-US" w:bidi="ar-KW"/>
              </w:rPr>
              <w:t>2. Learning field operations by practicing in the fields of animal.</w:t>
            </w:r>
          </w:p>
          <w:p w:rsidR="005E3BD1" w:rsidRPr="005E3BD1" w:rsidRDefault="005E3BD1" w:rsidP="005E3BD1">
            <w:pPr>
              <w:spacing w:after="0"/>
              <w:ind w:left="176"/>
              <w:rPr>
                <w:rFonts w:asciiTheme="majorBidi" w:hAnsiTheme="majorBidi" w:cstheme="majorBidi"/>
                <w:sz w:val="28"/>
                <w:szCs w:val="28"/>
                <w:lang w:val="en-US" w:bidi="ar-KW"/>
              </w:rPr>
            </w:pPr>
            <w:r w:rsidRPr="005E3BD1">
              <w:rPr>
                <w:rFonts w:asciiTheme="majorBidi" w:hAnsiTheme="majorBidi" w:cstheme="majorBidi"/>
                <w:sz w:val="28"/>
                <w:szCs w:val="28"/>
                <w:lang w:val="en-US" w:bidi="ar-KW"/>
              </w:rPr>
              <w:t>3. Supervise the flock feeding.</w:t>
            </w:r>
          </w:p>
          <w:p w:rsidR="005E3BD1" w:rsidRPr="005E3BD1" w:rsidRDefault="005E3BD1" w:rsidP="005E3BD1">
            <w:pPr>
              <w:spacing w:after="0"/>
              <w:ind w:left="176"/>
              <w:rPr>
                <w:rFonts w:asciiTheme="majorBidi" w:hAnsiTheme="majorBidi" w:cstheme="majorBidi"/>
                <w:sz w:val="28"/>
                <w:szCs w:val="28"/>
                <w:lang w:val="en-US" w:bidi="ar-KW"/>
              </w:rPr>
            </w:pPr>
            <w:r w:rsidRPr="005E3BD1">
              <w:rPr>
                <w:rFonts w:asciiTheme="majorBidi" w:hAnsiTheme="majorBidi" w:cstheme="majorBidi"/>
                <w:sz w:val="28"/>
                <w:szCs w:val="28"/>
                <w:lang w:val="en-US" w:bidi="ar-KW"/>
              </w:rPr>
              <w:t>4. Preparation for seasonal, daily Field Operations and once Time Farm Operations through Animals Age</w:t>
            </w:r>
          </w:p>
          <w:p w:rsidR="005E3BD1" w:rsidRPr="005E3BD1" w:rsidRDefault="005E3BD1" w:rsidP="005E3BD1">
            <w:pPr>
              <w:spacing w:after="0"/>
              <w:ind w:left="176"/>
              <w:rPr>
                <w:rFonts w:asciiTheme="majorBidi" w:hAnsiTheme="majorBidi" w:cstheme="majorBidi"/>
                <w:sz w:val="28"/>
                <w:szCs w:val="28"/>
                <w:lang w:val="en-US" w:bidi="ar-KW"/>
              </w:rPr>
            </w:pPr>
            <w:r w:rsidRPr="005E3BD1">
              <w:rPr>
                <w:rFonts w:asciiTheme="majorBidi" w:hAnsiTheme="majorBidi" w:cstheme="majorBidi"/>
                <w:sz w:val="28"/>
                <w:szCs w:val="28"/>
                <w:lang w:val="en-US" w:bidi="ar-KW"/>
              </w:rPr>
              <w:t>5. Follow-up care of the newborn calf.</w:t>
            </w:r>
          </w:p>
          <w:p w:rsidR="00767C37" w:rsidRPr="00553B21" w:rsidRDefault="005E3BD1" w:rsidP="005E3BD1">
            <w:pPr>
              <w:spacing w:after="0"/>
              <w:ind w:firstLine="176"/>
              <w:rPr>
                <w:rFonts w:asciiTheme="majorBidi" w:hAnsiTheme="majorBidi" w:cstheme="majorBidi"/>
                <w:b/>
                <w:bCs/>
                <w:sz w:val="24"/>
                <w:szCs w:val="24"/>
                <w:lang w:val="en-US" w:bidi="ar-KW"/>
              </w:rPr>
            </w:pPr>
            <w:r w:rsidRPr="005E3BD1">
              <w:rPr>
                <w:rFonts w:asciiTheme="majorBidi" w:hAnsiTheme="majorBidi" w:cstheme="majorBidi"/>
                <w:sz w:val="28"/>
                <w:szCs w:val="28"/>
                <w:lang w:val="en-US" w:bidi="ar-KW"/>
              </w:rPr>
              <w:t>6. Preparation of the records.</w:t>
            </w:r>
          </w:p>
        </w:tc>
      </w:tr>
      <w:tr w:rsidR="008D46A4" w:rsidRPr="00553B21" w:rsidTr="00891960">
        <w:trPr>
          <w:trHeight w:val="704"/>
        </w:trPr>
        <w:tc>
          <w:tcPr>
            <w:tcW w:w="9924" w:type="dxa"/>
            <w:gridSpan w:val="3"/>
          </w:tcPr>
          <w:p w:rsidR="008D46A4" w:rsidRPr="000D2975" w:rsidRDefault="00CF5475" w:rsidP="00FE1252">
            <w:pPr>
              <w:spacing w:after="0" w:line="240" w:lineRule="auto"/>
              <w:rPr>
                <w:rFonts w:asciiTheme="majorBidi" w:hAnsiTheme="majorBidi" w:cstheme="majorBidi"/>
                <w:b/>
                <w:bCs/>
                <w:sz w:val="28"/>
                <w:szCs w:val="28"/>
                <w:lang w:bidi="ar-KW"/>
              </w:rPr>
            </w:pPr>
            <w:r w:rsidRPr="000D2975">
              <w:rPr>
                <w:rFonts w:asciiTheme="majorBidi" w:hAnsiTheme="majorBidi" w:cstheme="majorBidi"/>
                <w:b/>
                <w:bCs/>
                <w:sz w:val="28"/>
                <w:szCs w:val="28"/>
                <w:lang w:bidi="ar-KW"/>
              </w:rPr>
              <w:t xml:space="preserve">12.  </w:t>
            </w:r>
            <w:r w:rsidR="00FE1252" w:rsidRPr="000D2975">
              <w:rPr>
                <w:rFonts w:asciiTheme="majorBidi" w:hAnsiTheme="majorBidi" w:cstheme="majorBidi"/>
                <w:b/>
                <w:bCs/>
                <w:sz w:val="28"/>
                <w:szCs w:val="28"/>
                <w:lang w:bidi="ar-KW"/>
              </w:rPr>
              <w:t>Student's obligation</w:t>
            </w:r>
          </w:p>
          <w:p w:rsidR="00B916A8" w:rsidRPr="00194A13" w:rsidRDefault="00967364" w:rsidP="00194A13">
            <w:pPr>
              <w:spacing w:after="0" w:line="240" w:lineRule="auto"/>
              <w:rPr>
                <w:rFonts w:asciiTheme="majorBidi" w:hAnsiTheme="majorBidi" w:cstheme="majorBidi"/>
                <w:sz w:val="28"/>
                <w:szCs w:val="28"/>
                <w:rtl/>
                <w:lang w:bidi="ar-KW"/>
              </w:rPr>
            </w:pPr>
            <w:r w:rsidRPr="000D2975">
              <w:rPr>
                <w:rFonts w:asciiTheme="majorBidi" w:hAnsiTheme="majorBidi" w:cstheme="majorBidi"/>
                <w:sz w:val="28"/>
                <w:szCs w:val="28"/>
                <w:lang w:bidi="ar-KW"/>
              </w:rPr>
              <w:t xml:space="preserve">  Students should attend the lectures</w:t>
            </w:r>
            <w:r w:rsidR="00275317" w:rsidRPr="000D2975">
              <w:rPr>
                <w:rFonts w:asciiTheme="majorBidi" w:hAnsiTheme="majorBidi" w:cstheme="majorBidi"/>
                <w:sz w:val="28"/>
                <w:szCs w:val="28"/>
                <w:lang w:bidi="ar-KW"/>
              </w:rPr>
              <w:t xml:space="preserve"> </w:t>
            </w:r>
            <w:r w:rsidR="000D2975" w:rsidRPr="000D2975">
              <w:rPr>
                <w:rFonts w:ascii="Times New Roman" w:eastAsia="Times New Roman" w:hAnsi="Times New Roman" w:cs="Times New Roman"/>
                <w:sz w:val="28"/>
                <w:szCs w:val="28"/>
                <w:lang w:val="en-US"/>
              </w:rPr>
              <w:t>and their obligations throughout the academic semester will be, the attendance and completion of all tests, exams and reports.</w:t>
            </w:r>
            <w:r w:rsidR="00B916A8" w:rsidRPr="00553B21">
              <w:rPr>
                <w:rFonts w:asciiTheme="majorBidi" w:hAnsiTheme="majorBidi" w:cstheme="majorBidi"/>
                <w:b/>
                <w:bCs/>
                <w:sz w:val="28"/>
                <w:szCs w:val="28"/>
                <w:rtl/>
                <w:lang w:bidi="ar-KW"/>
              </w:rPr>
              <w:t xml:space="preserve"> </w:t>
            </w:r>
            <w:r w:rsidR="00275317" w:rsidRPr="00553B21">
              <w:rPr>
                <w:rFonts w:asciiTheme="majorBidi" w:hAnsiTheme="majorBidi" w:cstheme="majorBidi"/>
                <w:b/>
                <w:bCs/>
                <w:sz w:val="28"/>
                <w:szCs w:val="28"/>
                <w:rtl/>
                <w:lang w:bidi="ar-KW"/>
              </w:rPr>
              <w:tab/>
            </w:r>
          </w:p>
        </w:tc>
      </w:tr>
      <w:tr w:rsidR="008D46A4" w:rsidRPr="00553B21" w:rsidTr="00891960">
        <w:trPr>
          <w:trHeight w:val="704"/>
        </w:trPr>
        <w:tc>
          <w:tcPr>
            <w:tcW w:w="9924" w:type="dxa"/>
            <w:gridSpan w:val="3"/>
          </w:tcPr>
          <w:p w:rsidR="008D46A4" w:rsidRPr="00553B21" w:rsidRDefault="00CF5475" w:rsidP="00E873BC">
            <w:pPr>
              <w:spacing w:after="0" w:line="240" w:lineRule="auto"/>
              <w:rPr>
                <w:rFonts w:asciiTheme="majorBidi" w:hAnsiTheme="majorBidi" w:cstheme="majorBidi"/>
                <w:b/>
                <w:bCs/>
                <w:sz w:val="32"/>
                <w:szCs w:val="32"/>
                <w:lang w:val="en-US" w:bidi="ar-KW"/>
              </w:rPr>
            </w:pPr>
            <w:r w:rsidRPr="00553B21">
              <w:rPr>
                <w:rFonts w:asciiTheme="majorBidi" w:hAnsiTheme="majorBidi" w:cstheme="majorBidi"/>
                <w:b/>
                <w:bCs/>
                <w:sz w:val="32"/>
                <w:szCs w:val="32"/>
                <w:lang w:bidi="ar-KW"/>
              </w:rPr>
              <w:lastRenderedPageBreak/>
              <w:t xml:space="preserve">13. </w:t>
            </w:r>
            <w:r w:rsidR="008D46A4" w:rsidRPr="00553B21">
              <w:rPr>
                <w:rFonts w:asciiTheme="majorBidi" w:hAnsiTheme="majorBidi" w:cstheme="majorBidi"/>
                <w:b/>
                <w:bCs/>
                <w:sz w:val="32"/>
                <w:szCs w:val="32"/>
                <w:lang w:bidi="ar-KW"/>
              </w:rPr>
              <w:t>Forms of teaching</w:t>
            </w:r>
          </w:p>
          <w:p w:rsidR="007F0899" w:rsidRPr="00194A13" w:rsidRDefault="007F6CCC" w:rsidP="00194A13">
            <w:pPr>
              <w:spacing w:after="0" w:line="240" w:lineRule="auto"/>
              <w:rPr>
                <w:rFonts w:asciiTheme="majorBidi" w:hAnsiTheme="majorBidi" w:cstheme="majorBidi"/>
                <w:sz w:val="32"/>
                <w:szCs w:val="32"/>
                <w:lang w:val="en-US" w:bidi="ar-IQ"/>
              </w:rPr>
            </w:pPr>
            <w:r w:rsidRPr="00553B21">
              <w:rPr>
                <w:rFonts w:asciiTheme="majorBidi" w:hAnsiTheme="majorBidi" w:cstheme="majorBidi"/>
                <w:b/>
                <w:bCs/>
                <w:sz w:val="32"/>
                <w:szCs w:val="32"/>
                <w:lang w:val="en-US" w:bidi="ar-KW"/>
              </w:rPr>
              <w:t xml:space="preserve">  </w:t>
            </w:r>
            <w:r w:rsidRPr="00194A13">
              <w:rPr>
                <w:rFonts w:asciiTheme="majorBidi" w:hAnsiTheme="majorBidi" w:cstheme="majorBidi"/>
                <w:sz w:val="32"/>
                <w:szCs w:val="32"/>
                <w:lang w:val="en-US" w:bidi="ar-KW"/>
              </w:rPr>
              <w:t>The forms of teaching include data show, power point</w:t>
            </w:r>
            <w:r w:rsidR="00C66072" w:rsidRPr="00194A13">
              <w:rPr>
                <w:rFonts w:asciiTheme="majorBidi" w:hAnsiTheme="majorBidi" w:cstheme="majorBidi"/>
                <w:sz w:val="32"/>
                <w:szCs w:val="32"/>
                <w:lang w:val="en-US" w:bidi="ar-KW"/>
              </w:rPr>
              <w:t xml:space="preserve"> also white board </w:t>
            </w:r>
            <w:r w:rsidR="00C66072" w:rsidRPr="00194A13">
              <w:rPr>
                <w:rFonts w:asciiTheme="majorBidi" w:hAnsiTheme="majorBidi" w:cstheme="majorBidi"/>
                <w:sz w:val="32"/>
                <w:szCs w:val="32"/>
                <w:lang w:val="en-US" w:bidi="ar-IQ"/>
              </w:rPr>
              <w:t>for explaining the subjec</w:t>
            </w:r>
            <w:r w:rsidR="00194A13" w:rsidRPr="00194A13">
              <w:rPr>
                <w:rFonts w:asciiTheme="majorBidi" w:hAnsiTheme="majorBidi" w:cstheme="majorBidi"/>
                <w:sz w:val="32"/>
                <w:szCs w:val="32"/>
                <w:lang w:val="en-US" w:bidi="ar-IQ"/>
              </w:rPr>
              <w:t>ts which needs more explanation.</w:t>
            </w:r>
          </w:p>
        </w:tc>
      </w:tr>
      <w:tr w:rsidR="008D46A4" w:rsidRPr="00553B21" w:rsidTr="00891960">
        <w:trPr>
          <w:trHeight w:val="704"/>
        </w:trPr>
        <w:tc>
          <w:tcPr>
            <w:tcW w:w="9924" w:type="dxa"/>
            <w:gridSpan w:val="3"/>
          </w:tcPr>
          <w:p w:rsidR="008D46A4" w:rsidRPr="00553B21" w:rsidRDefault="00CF5475" w:rsidP="00010AB9">
            <w:pPr>
              <w:spacing w:after="0" w:line="240" w:lineRule="auto"/>
              <w:rPr>
                <w:rFonts w:asciiTheme="majorBidi" w:hAnsiTheme="majorBidi" w:cstheme="majorBidi"/>
                <w:b/>
                <w:bCs/>
                <w:sz w:val="32"/>
                <w:szCs w:val="32"/>
                <w:lang w:bidi="ar-KW"/>
              </w:rPr>
            </w:pPr>
            <w:r w:rsidRPr="00553B21">
              <w:rPr>
                <w:rFonts w:asciiTheme="majorBidi" w:hAnsiTheme="majorBidi" w:cstheme="majorBidi"/>
                <w:b/>
                <w:bCs/>
                <w:sz w:val="32"/>
                <w:szCs w:val="32"/>
                <w:lang w:bidi="ar-KW"/>
              </w:rPr>
              <w:t xml:space="preserve">14. </w:t>
            </w:r>
            <w:r w:rsidR="008D46A4" w:rsidRPr="00553B21">
              <w:rPr>
                <w:rFonts w:asciiTheme="majorBidi" w:hAnsiTheme="majorBidi" w:cstheme="majorBidi"/>
                <w:b/>
                <w:bCs/>
                <w:sz w:val="32"/>
                <w:szCs w:val="32"/>
                <w:lang w:bidi="ar-KW"/>
              </w:rPr>
              <w:t>Assessment scheme</w:t>
            </w:r>
          </w:p>
          <w:p w:rsidR="00930BA8" w:rsidRPr="00930BA8" w:rsidRDefault="000F2337" w:rsidP="00930BA8">
            <w:pPr>
              <w:spacing w:after="0" w:line="240" w:lineRule="auto"/>
              <w:rPr>
                <w:rFonts w:asciiTheme="majorBidi" w:hAnsiTheme="majorBidi" w:cstheme="majorBidi"/>
                <w:sz w:val="32"/>
                <w:szCs w:val="32"/>
              </w:rPr>
            </w:pPr>
            <w:r w:rsidRPr="00553B21">
              <w:rPr>
                <w:rFonts w:asciiTheme="majorBidi" w:hAnsiTheme="majorBidi" w:cstheme="majorBidi"/>
                <w:b/>
                <w:bCs/>
                <w:sz w:val="32"/>
                <w:szCs w:val="32"/>
                <w:rtl/>
                <w:lang w:val="en-US" w:bidi="ar-KW"/>
              </w:rPr>
              <w:t>‌</w:t>
            </w:r>
            <w:r w:rsidR="00553ADF" w:rsidRPr="00553B21">
              <w:rPr>
                <w:rFonts w:asciiTheme="majorBidi" w:hAnsiTheme="majorBidi" w:cstheme="majorBidi"/>
                <w:b/>
                <w:bCs/>
                <w:sz w:val="32"/>
                <w:szCs w:val="32"/>
              </w:rPr>
              <w:t xml:space="preserve"> </w:t>
            </w:r>
            <w:r w:rsidR="00930BA8" w:rsidRPr="00930BA8">
              <w:rPr>
                <w:rFonts w:asciiTheme="majorBidi" w:hAnsiTheme="majorBidi" w:cstheme="majorBidi"/>
                <w:sz w:val="32"/>
                <w:szCs w:val="32"/>
              </w:rPr>
              <w:t xml:space="preserve">Degree of daily exam (quiz) and another activity = 5 % </w:t>
            </w:r>
          </w:p>
          <w:p w:rsidR="009279F1" w:rsidRPr="00553B21" w:rsidRDefault="00930BA8" w:rsidP="00930BA8">
            <w:pPr>
              <w:spacing w:after="0" w:line="240" w:lineRule="auto"/>
              <w:rPr>
                <w:rFonts w:asciiTheme="majorBidi" w:hAnsiTheme="majorBidi" w:cstheme="majorBidi"/>
                <w:b/>
                <w:bCs/>
                <w:sz w:val="32"/>
                <w:szCs w:val="32"/>
                <w:lang w:val="en-US" w:bidi="ar-KW"/>
              </w:rPr>
            </w:pPr>
            <w:r w:rsidRPr="00930BA8">
              <w:rPr>
                <w:rFonts w:asciiTheme="majorBidi" w:hAnsiTheme="majorBidi" w:cstheme="majorBidi"/>
                <w:sz w:val="32"/>
                <w:szCs w:val="32"/>
              </w:rPr>
              <w:t>Monthly exam = 35 %</w:t>
            </w:r>
          </w:p>
        </w:tc>
      </w:tr>
      <w:tr w:rsidR="008D46A4" w:rsidRPr="00553B21" w:rsidTr="00891960">
        <w:trPr>
          <w:trHeight w:val="704"/>
        </w:trPr>
        <w:tc>
          <w:tcPr>
            <w:tcW w:w="9924" w:type="dxa"/>
            <w:gridSpan w:val="3"/>
          </w:tcPr>
          <w:p w:rsidR="00FD437F" w:rsidRDefault="00CF5475" w:rsidP="006766CD">
            <w:pPr>
              <w:spacing w:after="0" w:line="240" w:lineRule="auto"/>
              <w:rPr>
                <w:rFonts w:asciiTheme="majorBidi" w:hAnsiTheme="majorBidi" w:cstheme="majorBidi"/>
                <w:b/>
                <w:bCs/>
                <w:sz w:val="28"/>
                <w:szCs w:val="28"/>
                <w:lang w:bidi="ar-KW"/>
              </w:rPr>
            </w:pPr>
            <w:r w:rsidRPr="00824B66">
              <w:rPr>
                <w:rFonts w:asciiTheme="majorBidi" w:hAnsiTheme="majorBidi" w:cstheme="majorBidi"/>
                <w:b/>
                <w:bCs/>
                <w:sz w:val="28"/>
                <w:szCs w:val="28"/>
                <w:lang w:bidi="ar-KW"/>
              </w:rPr>
              <w:t xml:space="preserve">15. </w:t>
            </w:r>
            <w:r w:rsidR="00001B33" w:rsidRPr="00824B66">
              <w:rPr>
                <w:rFonts w:asciiTheme="majorBidi" w:hAnsiTheme="majorBidi" w:cstheme="majorBidi"/>
                <w:b/>
                <w:bCs/>
                <w:sz w:val="28"/>
                <w:szCs w:val="28"/>
                <w:lang w:bidi="ar-KW"/>
              </w:rPr>
              <w:t>Student learning outcome:</w:t>
            </w:r>
          </w:p>
          <w:p w:rsidR="00DE497D" w:rsidRPr="00824B66" w:rsidRDefault="00824B66" w:rsidP="00824B66">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Student learn </w:t>
            </w:r>
            <w:r w:rsidRPr="00824B66">
              <w:rPr>
                <w:rFonts w:asciiTheme="majorBidi" w:hAnsiTheme="majorBidi" w:cstheme="majorBidi"/>
                <w:sz w:val="28"/>
                <w:szCs w:val="28"/>
                <w:lang w:val="en-US" w:bidi="ar-KW"/>
              </w:rPr>
              <w:t>of this program is to educate students in techniques of dairy production and management for careers with dairy farms and associated dairy businesses and industries. Dairy cattle production and management positions are available in production management, serv</w:t>
            </w:r>
            <w:r>
              <w:rPr>
                <w:rFonts w:asciiTheme="majorBidi" w:hAnsiTheme="majorBidi" w:cstheme="majorBidi"/>
                <w:sz w:val="28"/>
                <w:szCs w:val="28"/>
                <w:lang w:val="en-US" w:bidi="ar-KW"/>
              </w:rPr>
              <w:t>ice, sales, and quality control.</w:t>
            </w:r>
          </w:p>
        </w:tc>
      </w:tr>
      <w:tr w:rsidR="008D46A4" w:rsidRPr="00553B21" w:rsidTr="00891960">
        <w:tc>
          <w:tcPr>
            <w:tcW w:w="9924" w:type="dxa"/>
            <w:gridSpan w:val="3"/>
          </w:tcPr>
          <w:p w:rsidR="00001B33" w:rsidRPr="00553B21" w:rsidRDefault="00CF5475" w:rsidP="006766CD">
            <w:pPr>
              <w:spacing w:after="0" w:line="240" w:lineRule="auto"/>
              <w:rPr>
                <w:rFonts w:asciiTheme="majorBidi" w:hAnsiTheme="majorBidi" w:cstheme="majorBidi"/>
                <w:b/>
                <w:bCs/>
                <w:sz w:val="28"/>
                <w:szCs w:val="28"/>
                <w:lang w:val="en-US" w:bidi="ar-KW"/>
              </w:rPr>
            </w:pPr>
            <w:r w:rsidRPr="00553B21">
              <w:rPr>
                <w:rFonts w:asciiTheme="majorBidi" w:hAnsiTheme="majorBidi" w:cstheme="majorBidi"/>
                <w:b/>
                <w:bCs/>
                <w:sz w:val="28"/>
                <w:szCs w:val="28"/>
                <w:lang w:bidi="ar-KW"/>
              </w:rPr>
              <w:t xml:space="preserve">16. </w:t>
            </w:r>
            <w:r w:rsidR="008D46A4" w:rsidRPr="00553B21">
              <w:rPr>
                <w:rFonts w:asciiTheme="majorBidi" w:hAnsiTheme="majorBidi" w:cstheme="majorBidi"/>
                <w:b/>
                <w:bCs/>
                <w:sz w:val="28"/>
                <w:szCs w:val="28"/>
                <w:lang w:bidi="ar-KW"/>
              </w:rPr>
              <w:t>Course Reading List and References</w:t>
            </w:r>
            <w:r w:rsidR="008D46A4" w:rsidRPr="00553B21">
              <w:rPr>
                <w:rFonts w:asciiTheme="majorBidi" w:hAnsiTheme="majorBidi" w:cstheme="majorBidi"/>
                <w:b/>
                <w:bCs/>
                <w:sz w:val="28"/>
                <w:szCs w:val="28"/>
                <w:rtl/>
                <w:lang w:bidi="ar-KW"/>
              </w:rPr>
              <w:t>‌</w:t>
            </w:r>
            <w:r w:rsidR="008D46A4" w:rsidRPr="00553B21">
              <w:rPr>
                <w:rFonts w:asciiTheme="majorBidi" w:hAnsiTheme="majorBidi" w:cstheme="majorBidi"/>
                <w:b/>
                <w:bCs/>
                <w:sz w:val="28"/>
                <w:szCs w:val="28"/>
                <w:lang w:bidi="ar-KW"/>
              </w:rPr>
              <w:t>:</w:t>
            </w:r>
          </w:p>
          <w:p w:rsidR="005C7756" w:rsidRPr="00A777FC" w:rsidRDefault="00C22B81" w:rsidP="00824B66">
            <w:pPr>
              <w:spacing w:after="0"/>
              <w:rPr>
                <w:rFonts w:asciiTheme="majorBidi" w:hAnsiTheme="majorBidi" w:cstheme="majorBidi"/>
                <w:sz w:val="28"/>
                <w:szCs w:val="28"/>
                <w:u w:val="single"/>
                <w:shd w:val="clear" w:color="auto" w:fill="FFFFFF"/>
              </w:rPr>
            </w:pPr>
            <w:r w:rsidRPr="00A777FC">
              <w:rPr>
                <w:rFonts w:asciiTheme="majorBidi" w:hAnsiTheme="majorBidi" w:cstheme="majorBidi"/>
                <w:b/>
                <w:bCs/>
                <w:sz w:val="28"/>
                <w:szCs w:val="28"/>
                <w:lang w:bidi="ar-KW"/>
              </w:rPr>
              <w:t>1</w:t>
            </w:r>
            <w:r w:rsidRPr="00A777FC">
              <w:rPr>
                <w:rFonts w:asciiTheme="majorBidi" w:hAnsiTheme="majorBidi" w:cstheme="majorBidi"/>
                <w:sz w:val="28"/>
                <w:szCs w:val="28"/>
                <w:lang w:bidi="ar-KW"/>
              </w:rPr>
              <w:t xml:space="preserve">- </w:t>
            </w:r>
            <w:r w:rsidR="005C7756" w:rsidRPr="00A777FC">
              <w:rPr>
                <w:rFonts w:asciiTheme="majorBidi" w:hAnsiTheme="majorBidi" w:cstheme="majorBidi"/>
                <w:sz w:val="28"/>
                <w:szCs w:val="28"/>
              </w:rPr>
              <w:fldChar w:fldCharType="begin"/>
            </w:r>
            <w:r w:rsidR="005C7756" w:rsidRPr="00A777FC">
              <w:rPr>
                <w:rFonts w:asciiTheme="majorBidi" w:hAnsiTheme="majorBidi" w:cstheme="majorBidi"/>
                <w:sz w:val="28"/>
                <w:szCs w:val="28"/>
              </w:rPr>
              <w:instrText xml:space="preserve"> HYPERLINK "https://www.publish.csiro.au/book/6054" </w:instrText>
            </w:r>
            <w:r w:rsidR="005C7756" w:rsidRPr="00A777FC">
              <w:rPr>
                <w:rFonts w:asciiTheme="majorBidi" w:hAnsiTheme="majorBidi" w:cstheme="majorBidi"/>
                <w:sz w:val="28"/>
                <w:szCs w:val="28"/>
              </w:rPr>
              <w:fldChar w:fldCharType="separate"/>
            </w:r>
            <w:r w:rsidR="00A777FC" w:rsidRPr="00A777FC">
              <w:rPr>
                <w:rFonts w:asciiTheme="majorBidi" w:hAnsiTheme="majorBidi" w:cstheme="majorBidi"/>
                <w:sz w:val="28"/>
                <w:szCs w:val="28"/>
                <w:shd w:val="clear" w:color="auto" w:fill="FFFFFF"/>
              </w:rPr>
              <w:t xml:space="preserve">Business Management For Tropical Dairy Farmers. </w:t>
            </w:r>
            <w:r w:rsidR="00A777FC" w:rsidRPr="00A777FC">
              <w:rPr>
                <w:rFonts w:asciiTheme="majorBidi" w:hAnsiTheme="majorBidi" w:cstheme="majorBidi"/>
                <w:sz w:val="28"/>
                <w:szCs w:val="28"/>
              </w:rPr>
              <w:t>Dr John Moran (2009).</w:t>
            </w:r>
          </w:p>
          <w:p w:rsidR="00A777FC" w:rsidRDefault="005C7756" w:rsidP="00824B66">
            <w:pPr>
              <w:pStyle w:val="Heading2"/>
              <w:shd w:val="clear" w:color="auto" w:fill="FFFFFF"/>
              <w:spacing w:before="0"/>
              <w:rPr>
                <w:rFonts w:asciiTheme="majorBidi" w:hAnsiTheme="majorBidi"/>
                <w:color w:val="auto"/>
                <w:sz w:val="28"/>
                <w:szCs w:val="28"/>
              </w:rPr>
            </w:pPr>
            <w:r w:rsidRPr="00A777FC">
              <w:rPr>
                <w:rFonts w:asciiTheme="majorBidi" w:hAnsiTheme="majorBidi"/>
                <w:color w:val="auto"/>
                <w:sz w:val="28"/>
                <w:szCs w:val="28"/>
              </w:rPr>
              <w:fldChar w:fldCharType="end"/>
            </w:r>
            <w:r w:rsidR="00A777FC" w:rsidRPr="00A777FC">
              <w:rPr>
                <w:rFonts w:asciiTheme="majorBidi" w:hAnsiTheme="majorBidi"/>
                <w:b/>
                <w:bCs/>
                <w:color w:val="auto"/>
                <w:sz w:val="28"/>
                <w:szCs w:val="28"/>
              </w:rPr>
              <w:t>2</w:t>
            </w:r>
            <w:r w:rsidR="00A777FC" w:rsidRPr="00A777FC">
              <w:rPr>
                <w:rFonts w:asciiTheme="majorBidi" w:hAnsiTheme="majorBidi"/>
                <w:color w:val="auto"/>
                <w:sz w:val="28"/>
                <w:szCs w:val="28"/>
              </w:rPr>
              <w:t>- Tropical Dairy Farming Feeding Management for Small Holder Dairy Farmers in The Humid Tropics</w:t>
            </w:r>
            <w:r w:rsidR="00A777FC">
              <w:rPr>
                <w:rFonts w:asciiTheme="majorBidi" w:hAnsiTheme="majorBidi"/>
                <w:color w:val="auto"/>
                <w:sz w:val="28"/>
                <w:szCs w:val="28"/>
              </w:rPr>
              <w:t xml:space="preserve"> (2005).</w:t>
            </w:r>
          </w:p>
          <w:p w:rsidR="004E5AC2" w:rsidRPr="00A777FC" w:rsidRDefault="00A777FC" w:rsidP="00824B66">
            <w:pPr>
              <w:spacing w:after="0"/>
              <w:rPr>
                <w:rFonts w:asciiTheme="majorBidi" w:hAnsiTheme="majorBidi" w:cstheme="majorBidi"/>
                <w:sz w:val="28"/>
                <w:szCs w:val="28"/>
              </w:rPr>
            </w:pPr>
            <w:r w:rsidRPr="00A777FC">
              <w:rPr>
                <w:rFonts w:asciiTheme="majorBidi" w:hAnsiTheme="majorBidi" w:cstheme="majorBidi"/>
                <w:b/>
                <w:bCs/>
                <w:sz w:val="28"/>
                <w:szCs w:val="28"/>
              </w:rPr>
              <w:t>3</w:t>
            </w:r>
            <w:r w:rsidRPr="00A777FC">
              <w:rPr>
                <w:rFonts w:asciiTheme="majorBidi" w:hAnsiTheme="majorBidi" w:cstheme="majorBidi"/>
                <w:sz w:val="28"/>
                <w:szCs w:val="28"/>
              </w:rPr>
              <w:t xml:space="preserve">- </w:t>
            </w:r>
            <w:r w:rsidRPr="00A777FC">
              <w:rPr>
                <w:rFonts w:asciiTheme="majorBidi" w:hAnsiTheme="majorBidi" w:cstheme="majorBidi"/>
                <w:color w:val="333333"/>
                <w:sz w:val="28"/>
                <w:szCs w:val="28"/>
                <w:lang w:val="en-US"/>
              </w:rPr>
              <w:t>Producing of Dairy Cattle (1986).</w:t>
            </w:r>
          </w:p>
        </w:tc>
      </w:tr>
      <w:tr w:rsidR="008D46A4" w:rsidRPr="00553B21" w:rsidTr="00891960">
        <w:tc>
          <w:tcPr>
            <w:tcW w:w="6947" w:type="dxa"/>
            <w:gridSpan w:val="2"/>
            <w:tcBorders>
              <w:bottom w:val="single" w:sz="8" w:space="0" w:color="auto"/>
            </w:tcBorders>
          </w:tcPr>
          <w:p w:rsidR="008D46A4" w:rsidRPr="00D24DDE" w:rsidRDefault="00CF5475" w:rsidP="00010AB9">
            <w:pPr>
              <w:spacing w:after="0" w:line="240" w:lineRule="auto"/>
              <w:rPr>
                <w:rFonts w:asciiTheme="majorBidi" w:hAnsiTheme="majorBidi" w:cstheme="majorBidi"/>
                <w:b/>
                <w:bCs/>
                <w:sz w:val="28"/>
                <w:szCs w:val="28"/>
                <w:rtl/>
                <w:lang w:bidi="ar-KW"/>
              </w:rPr>
            </w:pPr>
            <w:r w:rsidRPr="00D24DDE">
              <w:rPr>
                <w:rFonts w:asciiTheme="majorBidi" w:hAnsiTheme="majorBidi" w:cstheme="majorBidi"/>
                <w:b/>
                <w:bCs/>
                <w:sz w:val="28"/>
                <w:szCs w:val="28"/>
                <w:lang w:bidi="ar-KW"/>
              </w:rPr>
              <w:t xml:space="preserve">17. </w:t>
            </w:r>
            <w:r w:rsidR="008D46A4" w:rsidRPr="00D24DDE">
              <w:rPr>
                <w:rFonts w:asciiTheme="majorBidi" w:hAnsiTheme="majorBidi" w:cstheme="majorBidi"/>
                <w:b/>
                <w:bCs/>
                <w:sz w:val="28"/>
                <w:szCs w:val="28"/>
                <w:lang w:bidi="ar-KW"/>
              </w:rPr>
              <w:t>The Topics:</w:t>
            </w:r>
          </w:p>
        </w:tc>
        <w:tc>
          <w:tcPr>
            <w:tcW w:w="2977" w:type="dxa"/>
            <w:tcBorders>
              <w:bottom w:val="single" w:sz="8" w:space="0" w:color="auto"/>
            </w:tcBorders>
          </w:tcPr>
          <w:p w:rsidR="008D46A4" w:rsidRPr="00553B21" w:rsidRDefault="008D46A4" w:rsidP="00010AB9">
            <w:pPr>
              <w:spacing w:after="0" w:line="240" w:lineRule="auto"/>
              <w:rPr>
                <w:rFonts w:asciiTheme="majorBidi" w:hAnsiTheme="majorBidi" w:cstheme="majorBidi"/>
                <w:b/>
                <w:bCs/>
                <w:sz w:val="28"/>
                <w:szCs w:val="28"/>
                <w:rtl/>
                <w:lang w:bidi="ar-KW"/>
              </w:rPr>
            </w:pPr>
            <w:r w:rsidRPr="00553B21">
              <w:rPr>
                <w:rFonts w:asciiTheme="majorBidi" w:hAnsiTheme="majorBidi" w:cstheme="majorBidi"/>
                <w:b/>
                <w:bCs/>
                <w:sz w:val="28"/>
                <w:szCs w:val="28"/>
                <w:lang w:bidi="ar-KW"/>
              </w:rPr>
              <w:t>Lecturer's name</w:t>
            </w:r>
          </w:p>
        </w:tc>
      </w:tr>
      <w:tr w:rsidR="00D24DDE" w:rsidRPr="00553B21" w:rsidTr="00824B66">
        <w:trPr>
          <w:trHeight w:val="603"/>
        </w:trPr>
        <w:tc>
          <w:tcPr>
            <w:tcW w:w="6947" w:type="dxa"/>
            <w:gridSpan w:val="2"/>
            <w:tcBorders>
              <w:top w:val="single" w:sz="8" w:space="0" w:color="auto"/>
            </w:tcBorders>
          </w:tcPr>
          <w:p w:rsidR="00E23EB0" w:rsidRPr="001A2AA5" w:rsidRDefault="00E23EB0" w:rsidP="00E23EB0">
            <w:pPr>
              <w:pStyle w:val="ListParagraph"/>
              <w:numPr>
                <w:ilvl w:val="0"/>
                <w:numId w:val="13"/>
              </w:numPr>
              <w:autoSpaceDE w:val="0"/>
              <w:autoSpaceDN w:val="0"/>
              <w:adjustRightInd w:val="0"/>
              <w:spacing w:after="0" w:line="240" w:lineRule="auto"/>
              <w:ind w:left="300" w:hanging="270"/>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historical overview and the benefits and disadvantages of dairy cattle breeding and the factors that lead to the success of a project to raise dairy cattle</w:t>
            </w:r>
          </w:p>
          <w:p w:rsidR="00E23EB0" w:rsidRPr="001A2AA5" w:rsidRDefault="00E23EB0" w:rsidP="00E23EB0">
            <w:pPr>
              <w:pStyle w:val="ListParagraph"/>
              <w:numPr>
                <w:ilvl w:val="0"/>
                <w:numId w:val="13"/>
              </w:numPr>
              <w:autoSpaceDE w:val="0"/>
              <w:autoSpaceDN w:val="0"/>
              <w:adjustRightInd w:val="0"/>
              <w:spacing w:after="0" w:line="240" w:lineRule="auto"/>
              <w:ind w:left="300" w:hanging="270"/>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the production of milk and perseverance and modified milk production</w:t>
            </w:r>
          </w:p>
          <w:p w:rsidR="00E23EB0" w:rsidRPr="001A2AA5" w:rsidRDefault="00824B66" w:rsidP="00824B66">
            <w:pPr>
              <w:autoSpaceDE w:val="0"/>
              <w:autoSpaceDN w:val="0"/>
              <w:adjustRightInd w:val="0"/>
              <w:spacing w:after="0" w:line="240" w:lineRule="auto"/>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3-</w:t>
            </w:r>
            <w:r w:rsidR="00E23EB0" w:rsidRPr="001A2AA5">
              <w:rPr>
                <w:rFonts w:asciiTheme="majorBidi" w:hAnsiTheme="majorBidi" w:cstheme="majorBidi"/>
                <w:color w:val="000000" w:themeColor="text1"/>
                <w:sz w:val="28"/>
                <w:szCs w:val="28"/>
                <w:lang w:val="en-US"/>
              </w:rPr>
              <w:t>4-Factors affecting milk production.</w:t>
            </w:r>
          </w:p>
          <w:p w:rsidR="00E23EB0" w:rsidRPr="001A2AA5" w:rsidRDefault="00E23EB0" w:rsidP="00824B66">
            <w:pPr>
              <w:pStyle w:val="ListParagraph"/>
              <w:autoSpaceDE w:val="0"/>
              <w:autoSpaceDN w:val="0"/>
              <w:adjustRightInd w:val="0"/>
              <w:spacing w:after="0" w:line="240" w:lineRule="auto"/>
              <w:ind w:left="210" w:hanging="210"/>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5-mammary gland and the external appearance of the udder and the installation of the udder in cows and blood supply of the mammary gland and it arterial road to the udder.</w:t>
            </w:r>
          </w:p>
          <w:p w:rsidR="00E23EB0" w:rsidRPr="001A2AA5" w:rsidRDefault="00E23EB0" w:rsidP="00E23EB0">
            <w:pPr>
              <w:autoSpaceDE w:val="0"/>
              <w:autoSpaceDN w:val="0"/>
              <w:adjustRightInd w:val="0"/>
              <w:spacing w:after="0" w:line="240" w:lineRule="auto"/>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6-7-intravenous routes emerging from the udder and the lymphatic system and the autonomic nervous system</w:t>
            </w:r>
          </w:p>
          <w:p w:rsidR="00E23EB0" w:rsidRPr="001A2AA5" w:rsidRDefault="00E23EB0" w:rsidP="00E23EB0">
            <w:pPr>
              <w:autoSpaceDE w:val="0"/>
              <w:autoSpaceDN w:val="0"/>
              <w:adjustRightInd w:val="0"/>
              <w:spacing w:after="0" w:line="240" w:lineRule="auto"/>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8-9- The importance of hormones in regulating milk yield and growth of udder</w:t>
            </w:r>
          </w:p>
          <w:p w:rsidR="00E23EB0" w:rsidRPr="001A2AA5" w:rsidRDefault="00E23EB0" w:rsidP="00E23EB0">
            <w:pPr>
              <w:autoSpaceDE w:val="0"/>
              <w:autoSpaceDN w:val="0"/>
              <w:adjustRightInd w:val="0"/>
              <w:spacing w:after="0" w:line="240" w:lineRule="auto"/>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And changes that occur to the udder during milk production seasons.</w:t>
            </w:r>
          </w:p>
          <w:p w:rsidR="00E23EB0" w:rsidRPr="001A2AA5" w:rsidRDefault="00E23EB0" w:rsidP="00E23EB0">
            <w:pPr>
              <w:autoSpaceDE w:val="0"/>
              <w:autoSpaceDN w:val="0"/>
              <w:adjustRightInd w:val="0"/>
              <w:spacing w:after="0" w:line="240" w:lineRule="auto"/>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10- the composition of milk and secretion it and the installation of colostrum and obstruction of milk secretion.</w:t>
            </w:r>
          </w:p>
          <w:p w:rsidR="00E23EB0" w:rsidRPr="001A2AA5" w:rsidRDefault="00E23EB0" w:rsidP="00E23EB0">
            <w:pPr>
              <w:autoSpaceDE w:val="0"/>
              <w:autoSpaceDN w:val="0"/>
              <w:adjustRightInd w:val="0"/>
              <w:spacing w:after="0" w:line="240" w:lineRule="auto"/>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11- the food needs of dairy cattle and balanced diets.</w:t>
            </w:r>
          </w:p>
          <w:p w:rsidR="00E23EB0" w:rsidRPr="001A2AA5" w:rsidRDefault="00E23EB0" w:rsidP="00E23EB0">
            <w:pPr>
              <w:autoSpaceDE w:val="0"/>
              <w:autoSpaceDN w:val="0"/>
              <w:adjustRightInd w:val="0"/>
              <w:spacing w:after="0" w:line="240" w:lineRule="auto"/>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12- house dairy cattle</w:t>
            </w:r>
          </w:p>
          <w:p w:rsidR="00E23EB0" w:rsidRPr="001A2AA5" w:rsidRDefault="00E23EB0" w:rsidP="00E23EB0">
            <w:pPr>
              <w:autoSpaceDE w:val="0"/>
              <w:autoSpaceDN w:val="0"/>
              <w:adjustRightInd w:val="0"/>
              <w:spacing w:after="0" w:line="240" w:lineRule="auto"/>
              <w:rPr>
                <w:rFonts w:asciiTheme="majorBidi" w:hAnsiTheme="majorBidi" w:cstheme="majorBidi"/>
                <w:color w:val="000000" w:themeColor="text1"/>
                <w:sz w:val="28"/>
                <w:szCs w:val="28"/>
                <w:lang w:val="en-US"/>
              </w:rPr>
            </w:pPr>
            <w:r w:rsidRPr="001A2AA5">
              <w:rPr>
                <w:rFonts w:asciiTheme="majorBidi" w:hAnsiTheme="majorBidi" w:cstheme="majorBidi"/>
                <w:color w:val="000000" w:themeColor="text1"/>
                <w:sz w:val="28"/>
                <w:szCs w:val="28"/>
                <w:lang w:val="en-US"/>
              </w:rPr>
              <w:t>13- 14- some behavioral modes in cows.</w:t>
            </w:r>
          </w:p>
          <w:p w:rsidR="00D24DDE" w:rsidRPr="001A2AA5" w:rsidRDefault="00E23EB0" w:rsidP="00DD5188">
            <w:pPr>
              <w:pStyle w:val="ListParagraph"/>
              <w:autoSpaceDE w:val="0"/>
              <w:autoSpaceDN w:val="0"/>
              <w:adjustRightInd w:val="0"/>
              <w:spacing w:after="0" w:line="240" w:lineRule="auto"/>
              <w:ind w:hanging="720"/>
              <w:rPr>
                <w:rFonts w:asciiTheme="majorBidi" w:hAnsiTheme="majorBidi" w:cstheme="majorBidi"/>
                <w:color w:val="000000" w:themeColor="text1"/>
                <w:sz w:val="24"/>
                <w:szCs w:val="24"/>
                <w:lang w:val="en-US"/>
              </w:rPr>
            </w:pPr>
            <w:r w:rsidRPr="001A2AA5">
              <w:rPr>
                <w:rFonts w:asciiTheme="majorBidi" w:hAnsiTheme="majorBidi" w:cstheme="majorBidi"/>
                <w:color w:val="000000" w:themeColor="text1"/>
                <w:sz w:val="28"/>
                <w:szCs w:val="28"/>
                <w:lang w:val="en-US"/>
              </w:rPr>
              <w:t>15-16- livestock health</w:t>
            </w:r>
          </w:p>
        </w:tc>
        <w:tc>
          <w:tcPr>
            <w:tcW w:w="2977" w:type="dxa"/>
            <w:tcBorders>
              <w:top w:val="single" w:sz="8" w:space="0" w:color="auto"/>
            </w:tcBorders>
          </w:tcPr>
          <w:p w:rsidR="00D24DDE" w:rsidRPr="005D661C" w:rsidRDefault="00D24DDE" w:rsidP="00D24DD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Asst. </w:t>
            </w:r>
            <w:proofErr w:type="spellStart"/>
            <w:r>
              <w:rPr>
                <w:rFonts w:asciiTheme="majorBidi" w:hAnsiTheme="majorBidi" w:cstheme="majorBidi"/>
                <w:b/>
                <w:bCs/>
                <w:sz w:val="24"/>
                <w:szCs w:val="24"/>
                <w:lang w:bidi="ar-KW"/>
              </w:rPr>
              <w:t>Prof.</w:t>
            </w:r>
            <w:proofErr w:type="spellEnd"/>
            <w:r>
              <w:rPr>
                <w:rFonts w:asciiTheme="majorBidi" w:hAnsiTheme="majorBidi" w:cstheme="majorBidi"/>
                <w:b/>
                <w:bCs/>
                <w:sz w:val="24"/>
                <w:szCs w:val="24"/>
                <w:lang w:bidi="ar-KW"/>
              </w:rPr>
              <w:t xml:space="preserve"> </w:t>
            </w:r>
            <w:proofErr w:type="spellStart"/>
            <w:r w:rsidRPr="005D661C">
              <w:rPr>
                <w:rFonts w:asciiTheme="majorBidi" w:hAnsiTheme="majorBidi" w:cstheme="majorBidi"/>
                <w:b/>
                <w:bCs/>
                <w:sz w:val="24"/>
                <w:szCs w:val="24"/>
                <w:lang w:bidi="ar-KW"/>
              </w:rPr>
              <w:t>Dr</w:t>
            </w:r>
            <w:r w:rsidRPr="005D661C">
              <w:rPr>
                <w:rFonts w:asciiTheme="majorBidi" w:hAnsiTheme="majorBidi" w:cstheme="majorBidi"/>
                <w:b/>
                <w:bCs/>
              </w:rPr>
              <w:t>.</w:t>
            </w:r>
            <w:proofErr w:type="spellEnd"/>
            <w:r>
              <w:rPr>
                <w:rFonts w:asciiTheme="majorBidi" w:hAnsiTheme="majorBidi" w:cstheme="majorBidi"/>
                <w:b/>
                <w:bCs/>
              </w:rPr>
              <w:t xml:space="preserve"> </w:t>
            </w:r>
            <w:proofErr w:type="spellStart"/>
            <w:r>
              <w:rPr>
                <w:rFonts w:asciiTheme="majorBidi" w:hAnsiTheme="majorBidi" w:cstheme="majorBidi"/>
                <w:b/>
                <w:bCs/>
                <w:sz w:val="24"/>
                <w:szCs w:val="24"/>
                <w:lang w:bidi="ar-KW"/>
              </w:rPr>
              <w:t>Majed</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Waly</w:t>
            </w:r>
            <w:proofErr w:type="spellEnd"/>
            <w:r>
              <w:rPr>
                <w:rFonts w:asciiTheme="majorBidi" w:hAnsiTheme="majorBidi" w:cstheme="majorBidi"/>
                <w:b/>
                <w:bCs/>
                <w:sz w:val="24"/>
                <w:szCs w:val="24"/>
                <w:lang w:bidi="ar-KW"/>
              </w:rPr>
              <w:t xml:space="preserve"> </w:t>
            </w:r>
          </w:p>
          <w:p w:rsidR="00D24DDE" w:rsidRDefault="00D24DDE" w:rsidP="00D24DDE">
            <w:pPr>
              <w:spacing w:after="0" w:line="240" w:lineRule="auto"/>
              <w:rPr>
                <w:rFonts w:asciiTheme="majorBidi" w:hAnsiTheme="majorBidi" w:cstheme="majorBidi"/>
                <w:sz w:val="28"/>
                <w:szCs w:val="28"/>
                <w:lang w:bidi="ar-KW"/>
              </w:rPr>
            </w:pPr>
            <w:r w:rsidRPr="00553B21">
              <w:rPr>
                <w:rFonts w:asciiTheme="majorBidi" w:hAnsiTheme="majorBidi" w:cstheme="majorBidi"/>
                <w:sz w:val="24"/>
                <w:szCs w:val="24"/>
                <w:lang w:bidi="ar-KW"/>
              </w:rPr>
              <w:t xml:space="preserve">   </w:t>
            </w:r>
            <w:r w:rsidRPr="00553B21">
              <w:rPr>
                <w:rFonts w:asciiTheme="majorBidi" w:hAnsiTheme="majorBidi" w:cstheme="majorBidi"/>
                <w:sz w:val="28"/>
                <w:szCs w:val="28"/>
                <w:lang w:bidi="ar-KW"/>
              </w:rPr>
              <w:t>&amp;</w:t>
            </w:r>
            <w:r>
              <w:rPr>
                <w:rFonts w:asciiTheme="majorBidi" w:hAnsiTheme="majorBidi" w:cstheme="majorBidi"/>
                <w:sz w:val="28"/>
                <w:szCs w:val="28"/>
                <w:lang w:bidi="ar-KW"/>
              </w:rPr>
              <w:t xml:space="preserve"> </w:t>
            </w:r>
            <w:proofErr w:type="spellStart"/>
            <w:r w:rsidRPr="003E4147">
              <w:rPr>
                <w:rFonts w:asciiTheme="majorBidi" w:hAnsiTheme="majorBidi" w:cstheme="majorBidi"/>
                <w:b/>
                <w:bCs/>
                <w:sz w:val="24"/>
                <w:szCs w:val="24"/>
                <w:lang w:bidi="ar-KW"/>
              </w:rPr>
              <w:t>Dr.</w:t>
            </w:r>
            <w:proofErr w:type="spellEnd"/>
            <w:r w:rsidRPr="003E4147">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Joshan</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Majeed</w:t>
            </w:r>
            <w:proofErr w:type="spellEnd"/>
            <w:r>
              <w:rPr>
                <w:rFonts w:asciiTheme="majorBidi" w:hAnsiTheme="majorBidi" w:cstheme="majorBidi"/>
                <w:b/>
                <w:bCs/>
                <w:sz w:val="24"/>
                <w:szCs w:val="24"/>
                <w:lang w:bidi="ar-KW"/>
              </w:rPr>
              <w:t xml:space="preserve">       </w:t>
            </w:r>
          </w:p>
          <w:p w:rsidR="00D24DDE" w:rsidRPr="00D24DDE" w:rsidRDefault="00D24DDE" w:rsidP="00D24DDE">
            <w:pPr>
              <w:rPr>
                <w:rFonts w:asciiTheme="majorBidi" w:hAnsiTheme="majorBidi" w:cstheme="majorBidi"/>
                <w:sz w:val="28"/>
                <w:szCs w:val="28"/>
                <w:lang w:bidi="ar-KW"/>
              </w:rPr>
            </w:pPr>
          </w:p>
          <w:p w:rsidR="00D24DDE" w:rsidRPr="00D24DDE" w:rsidRDefault="00D24DDE" w:rsidP="00D24DDE">
            <w:pPr>
              <w:rPr>
                <w:rFonts w:asciiTheme="majorBidi" w:hAnsiTheme="majorBidi" w:cstheme="majorBidi"/>
                <w:sz w:val="28"/>
                <w:szCs w:val="28"/>
                <w:lang w:bidi="ar-KW"/>
              </w:rPr>
            </w:pPr>
          </w:p>
        </w:tc>
      </w:tr>
      <w:tr w:rsidR="0072303D" w:rsidRPr="00553B21" w:rsidTr="00891960">
        <w:tc>
          <w:tcPr>
            <w:tcW w:w="6947" w:type="dxa"/>
            <w:gridSpan w:val="2"/>
            <w:tcBorders>
              <w:top w:val="single" w:sz="8" w:space="0" w:color="auto"/>
            </w:tcBorders>
          </w:tcPr>
          <w:p w:rsidR="0072303D" w:rsidRPr="00824B66" w:rsidRDefault="0072303D" w:rsidP="00824B66">
            <w:pPr>
              <w:spacing w:after="0" w:line="240" w:lineRule="auto"/>
              <w:rPr>
                <w:rFonts w:asciiTheme="majorBidi" w:hAnsiTheme="majorBidi" w:cstheme="majorBidi"/>
                <w:b/>
                <w:bCs/>
                <w:color w:val="000000" w:themeColor="text1"/>
                <w:sz w:val="28"/>
                <w:szCs w:val="28"/>
                <w:lang w:bidi="ar-KW"/>
              </w:rPr>
            </w:pPr>
            <w:r w:rsidRPr="00824B66">
              <w:rPr>
                <w:rFonts w:asciiTheme="majorBidi" w:hAnsiTheme="majorBidi" w:cstheme="majorBidi"/>
                <w:b/>
                <w:bCs/>
                <w:sz w:val="28"/>
                <w:szCs w:val="28"/>
                <w:lang w:bidi="ar-KW"/>
              </w:rPr>
              <w:t xml:space="preserve">18. Practical Topics </w:t>
            </w:r>
          </w:p>
          <w:p w:rsidR="00DD5188" w:rsidRPr="00824B66" w:rsidRDefault="00DD5188" w:rsidP="00824B66">
            <w:pPr>
              <w:spacing w:line="240" w:lineRule="auto"/>
              <w:ind w:right="-810"/>
              <w:jc w:val="both"/>
              <w:rPr>
                <w:rFonts w:asciiTheme="majorBidi" w:hAnsiTheme="majorBidi" w:cstheme="majorBidi"/>
                <w:color w:val="000000" w:themeColor="text1"/>
                <w:sz w:val="28"/>
                <w:szCs w:val="28"/>
              </w:rPr>
            </w:pPr>
            <w:r w:rsidRPr="00824B66">
              <w:rPr>
                <w:rFonts w:asciiTheme="majorBidi" w:hAnsiTheme="majorBidi" w:cstheme="majorBidi"/>
                <w:color w:val="000000" w:themeColor="text1"/>
                <w:sz w:val="28"/>
                <w:szCs w:val="28"/>
              </w:rPr>
              <w:lastRenderedPageBreak/>
              <w:t xml:space="preserve">1. </w:t>
            </w:r>
            <w:r w:rsidR="00E23EB0" w:rsidRPr="00824B66">
              <w:rPr>
                <w:rFonts w:asciiTheme="majorBidi" w:hAnsiTheme="majorBidi" w:cstheme="majorBidi"/>
                <w:color w:val="000000" w:themeColor="text1"/>
                <w:sz w:val="28"/>
                <w:szCs w:val="28"/>
              </w:rPr>
              <w:t xml:space="preserve">Original Dairy cattle's </w:t>
            </w:r>
          </w:p>
          <w:p w:rsidR="00DD5188" w:rsidRPr="00824B66" w:rsidRDefault="00DD5188" w:rsidP="00824B66">
            <w:pPr>
              <w:spacing w:after="0" w:line="240" w:lineRule="auto"/>
              <w:ind w:right="-810"/>
              <w:jc w:val="both"/>
              <w:rPr>
                <w:rFonts w:asciiTheme="majorBidi" w:hAnsiTheme="majorBidi" w:cstheme="majorBidi"/>
                <w:color w:val="000000" w:themeColor="text1"/>
                <w:sz w:val="28"/>
                <w:szCs w:val="28"/>
              </w:rPr>
            </w:pPr>
            <w:r w:rsidRPr="00824B66">
              <w:rPr>
                <w:rFonts w:asciiTheme="majorBidi" w:hAnsiTheme="majorBidi" w:cstheme="majorBidi"/>
                <w:color w:val="000000" w:themeColor="text1"/>
                <w:sz w:val="28"/>
                <w:szCs w:val="28"/>
              </w:rPr>
              <w:t xml:space="preserve">2. </w:t>
            </w:r>
            <w:r w:rsidR="00E23EB0" w:rsidRPr="00824B66">
              <w:rPr>
                <w:rFonts w:asciiTheme="majorBidi" w:hAnsiTheme="majorBidi" w:cstheme="majorBidi"/>
                <w:color w:val="000000" w:themeColor="text1"/>
                <w:sz w:val="28"/>
                <w:szCs w:val="28"/>
              </w:rPr>
              <w:t>Iraqi cow’s breeds</w:t>
            </w:r>
          </w:p>
          <w:p w:rsidR="00DD5188" w:rsidRPr="00824B66" w:rsidRDefault="00DD5188" w:rsidP="00824B66">
            <w:pPr>
              <w:spacing w:after="0" w:line="240" w:lineRule="auto"/>
              <w:ind w:right="-810"/>
              <w:jc w:val="both"/>
              <w:rPr>
                <w:rFonts w:asciiTheme="majorBidi" w:hAnsiTheme="majorBidi" w:cstheme="majorBidi"/>
                <w:color w:val="000000" w:themeColor="text1"/>
                <w:sz w:val="28"/>
                <w:szCs w:val="28"/>
              </w:rPr>
            </w:pPr>
            <w:r w:rsidRPr="00824B66">
              <w:rPr>
                <w:rFonts w:asciiTheme="majorBidi" w:hAnsiTheme="majorBidi" w:cstheme="majorBidi"/>
                <w:color w:val="000000" w:themeColor="text1"/>
                <w:sz w:val="28"/>
                <w:szCs w:val="28"/>
              </w:rPr>
              <w:t xml:space="preserve">3. Dairy cattle barn housing </w:t>
            </w:r>
          </w:p>
          <w:p w:rsidR="007F6840" w:rsidRPr="00824B66" w:rsidRDefault="00DD5188" w:rsidP="00824B66">
            <w:pPr>
              <w:spacing w:after="0" w:line="240" w:lineRule="auto"/>
              <w:ind w:left="-360" w:right="-810" w:firstLine="360"/>
              <w:rPr>
                <w:rFonts w:asciiTheme="majorBidi" w:hAnsiTheme="majorBidi" w:cstheme="majorBidi"/>
                <w:color w:val="000000" w:themeColor="text1"/>
                <w:sz w:val="28"/>
                <w:szCs w:val="28"/>
              </w:rPr>
            </w:pPr>
            <w:r w:rsidRPr="00824B66">
              <w:rPr>
                <w:rFonts w:asciiTheme="majorBidi" w:hAnsiTheme="majorBidi" w:cstheme="majorBidi"/>
                <w:color w:val="000000" w:themeColor="text1"/>
                <w:sz w:val="28"/>
                <w:szCs w:val="28"/>
              </w:rPr>
              <w:t>4. Keeping records</w:t>
            </w:r>
          </w:p>
          <w:p w:rsidR="00DD5188" w:rsidRPr="00824B66" w:rsidRDefault="00DD5188" w:rsidP="00824B66">
            <w:pPr>
              <w:spacing w:after="0" w:line="240" w:lineRule="auto"/>
              <w:rPr>
                <w:rFonts w:asciiTheme="majorBidi" w:hAnsiTheme="majorBidi" w:cstheme="majorBidi"/>
                <w:color w:val="000000" w:themeColor="text1"/>
                <w:sz w:val="28"/>
                <w:szCs w:val="28"/>
                <w:lang w:bidi="ar-IQ"/>
              </w:rPr>
            </w:pPr>
            <w:r w:rsidRPr="00824B66">
              <w:rPr>
                <w:rFonts w:asciiTheme="majorBidi" w:hAnsiTheme="majorBidi" w:cstheme="majorBidi"/>
                <w:color w:val="000000" w:themeColor="text1"/>
                <w:sz w:val="28"/>
                <w:szCs w:val="28"/>
              </w:rPr>
              <w:t>5.</w:t>
            </w:r>
            <w:r w:rsidRPr="00824B66">
              <w:rPr>
                <w:rFonts w:asciiTheme="majorBidi" w:hAnsiTheme="majorBidi" w:cstheme="majorBidi"/>
                <w:color w:val="000000" w:themeColor="text1"/>
                <w:sz w:val="28"/>
                <w:szCs w:val="28"/>
                <w:shd w:val="clear" w:color="auto" w:fill="FFFFFF"/>
              </w:rPr>
              <w:t xml:space="preserve"> </w:t>
            </w:r>
            <w:r w:rsidRPr="00824B66">
              <w:rPr>
                <w:rFonts w:asciiTheme="majorBidi" w:hAnsiTheme="majorBidi" w:cstheme="majorBidi"/>
                <w:color w:val="000000" w:themeColor="text1"/>
                <w:sz w:val="28"/>
                <w:szCs w:val="28"/>
                <w:lang w:bidi="ar-IQ"/>
              </w:rPr>
              <w:t>Daily Field Operations</w:t>
            </w:r>
          </w:p>
          <w:p w:rsidR="00DD5188" w:rsidRPr="00824B66" w:rsidRDefault="00DD5188" w:rsidP="00824B66">
            <w:pPr>
              <w:spacing w:after="0" w:line="240" w:lineRule="auto"/>
              <w:rPr>
                <w:rFonts w:asciiTheme="majorBidi" w:hAnsiTheme="majorBidi" w:cstheme="majorBidi"/>
                <w:color w:val="000000" w:themeColor="text1"/>
                <w:sz w:val="28"/>
                <w:szCs w:val="28"/>
                <w:lang w:bidi="ar-IQ"/>
              </w:rPr>
            </w:pPr>
            <w:r w:rsidRPr="00824B66">
              <w:rPr>
                <w:rFonts w:asciiTheme="majorBidi" w:hAnsiTheme="majorBidi" w:cstheme="majorBidi"/>
                <w:color w:val="000000" w:themeColor="text1"/>
                <w:sz w:val="28"/>
                <w:szCs w:val="28"/>
                <w:lang w:bidi="ar-IQ"/>
              </w:rPr>
              <w:t>6. Once Time Farm Operations through Animals Age</w:t>
            </w:r>
          </w:p>
          <w:p w:rsidR="00DD5188" w:rsidRPr="00824B66" w:rsidRDefault="00DD5188" w:rsidP="00824B66">
            <w:pPr>
              <w:spacing w:after="0" w:line="240" w:lineRule="auto"/>
              <w:rPr>
                <w:rFonts w:asciiTheme="majorBidi" w:hAnsiTheme="majorBidi" w:cstheme="majorBidi"/>
                <w:color w:val="000000" w:themeColor="text1"/>
                <w:sz w:val="28"/>
                <w:szCs w:val="28"/>
                <w:lang w:val="en-US" w:bidi="ar-IQ"/>
              </w:rPr>
            </w:pPr>
            <w:r w:rsidRPr="00824B66">
              <w:rPr>
                <w:rFonts w:asciiTheme="majorBidi" w:hAnsiTheme="majorBidi" w:cstheme="majorBidi"/>
                <w:color w:val="000000" w:themeColor="text1"/>
                <w:sz w:val="28"/>
                <w:szCs w:val="28"/>
                <w:lang w:bidi="ar-IQ"/>
              </w:rPr>
              <w:t>7. Rearing Calf</w:t>
            </w:r>
            <w:r w:rsidRPr="00824B66">
              <w:rPr>
                <w:rFonts w:asciiTheme="majorBidi" w:hAnsiTheme="majorBidi" w:cstheme="majorBidi"/>
                <w:color w:val="000000" w:themeColor="text1"/>
                <w:sz w:val="28"/>
                <w:szCs w:val="28"/>
                <w:lang w:val="tr-TR" w:bidi="ar-IQ"/>
              </w:rPr>
              <w:t xml:space="preserve"> </w:t>
            </w:r>
            <w:r w:rsidRPr="00824B66">
              <w:rPr>
                <w:rFonts w:asciiTheme="majorBidi" w:hAnsiTheme="majorBidi" w:cstheme="majorBidi"/>
                <w:color w:val="000000" w:themeColor="text1"/>
                <w:sz w:val="28"/>
                <w:szCs w:val="28"/>
                <w:lang w:val="en-US" w:bidi="ar-IQ"/>
              </w:rPr>
              <w:t>and Care</w:t>
            </w:r>
          </w:p>
          <w:p w:rsidR="00DD5188" w:rsidRPr="00824B66" w:rsidRDefault="00DD5188" w:rsidP="00824B66">
            <w:pPr>
              <w:spacing w:after="0" w:line="240" w:lineRule="auto"/>
              <w:rPr>
                <w:rFonts w:asciiTheme="majorBidi" w:hAnsiTheme="majorBidi" w:cstheme="majorBidi"/>
                <w:color w:val="000000" w:themeColor="text1"/>
                <w:sz w:val="28"/>
                <w:szCs w:val="28"/>
                <w:lang w:bidi="ar-IQ"/>
              </w:rPr>
            </w:pPr>
            <w:r w:rsidRPr="00824B66">
              <w:rPr>
                <w:rFonts w:asciiTheme="majorBidi" w:hAnsiTheme="majorBidi" w:cstheme="majorBidi"/>
                <w:color w:val="000000" w:themeColor="text1"/>
                <w:sz w:val="28"/>
                <w:szCs w:val="28"/>
                <w:lang w:bidi="ar-IQ"/>
              </w:rPr>
              <w:t xml:space="preserve">8. Milking and Type of Milking </w:t>
            </w:r>
          </w:p>
          <w:p w:rsidR="00DD5188" w:rsidRPr="00824B66" w:rsidRDefault="00DD5188" w:rsidP="00824B66">
            <w:pPr>
              <w:spacing w:after="0" w:line="240" w:lineRule="auto"/>
              <w:rPr>
                <w:rFonts w:asciiTheme="majorBidi" w:hAnsiTheme="majorBidi" w:cstheme="majorBidi"/>
                <w:color w:val="000000" w:themeColor="text1"/>
                <w:sz w:val="28"/>
                <w:szCs w:val="28"/>
                <w:rtl/>
                <w:lang w:bidi="ar-IQ"/>
              </w:rPr>
            </w:pPr>
            <w:r w:rsidRPr="00824B66">
              <w:rPr>
                <w:rFonts w:asciiTheme="majorBidi" w:hAnsiTheme="majorBidi" w:cstheme="majorBidi"/>
                <w:color w:val="000000" w:themeColor="text1"/>
                <w:sz w:val="28"/>
                <w:szCs w:val="28"/>
                <w:lang w:bidi="ar-IQ"/>
              </w:rPr>
              <w:t>9. Arbitration of Dairy Cattle</w:t>
            </w:r>
          </w:p>
          <w:p w:rsidR="007F6840" w:rsidRPr="00824B66" w:rsidRDefault="007F6840" w:rsidP="00824B66">
            <w:pPr>
              <w:spacing w:line="240" w:lineRule="auto"/>
              <w:rPr>
                <w:rFonts w:asciiTheme="majorBidi" w:hAnsiTheme="majorBidi" w:cstheme="majorBidi"/>
                <w:color w:val="000000" w:themeColor="text1"/>
                <w:sz w:val="28"/>
                <w:szCs w:val="28"/>
                <w:lang w:val="en-US" w:bidi="ar-IQ"/>
              </w:rPr>
            </w:pPr>
            <w:r w:rsidRPr="00824B66">
              <w:rPr>
                <w:rFonts w:asciiTheme="majorBidi" w:hAnsiTheme="majorBidi" w:cstheme="majorBidi"/>
                <w:color w:val="000000" w:themeColor="text1"/>
                <w:sz w:val="28"/>
                <w:szCs w:val="28"/>
                <w:lang w:val="en-US" w:bidi="ar-IQ"/>
              </w:rPr>
              <w:t>10. Buffalo management</w:t>
            </w:r>
          </w:p>
        </w:tc>
        <w:tc>
          <w:tcPr>
            <w:tcW w:w="2977" w:type="dxa"/>
            <w:tcBorders>
              <w:top w:val="single" w:sz="8" w:space="0" w:color="auto"/>
            </w:tcBorders>
          </w:tcPr>
          <w:p w:rsidR="0072303D" w:rsidRPr="00553B21" w:rsidRDefault="00D24DDE" w:rsidP="00D24DDE">
            <w:pPr>
              <w:jc w:val="right"/>
              <w:rPr>
                <w:rFonts w:asciiTheme="majorBidi" w:hAnsiTheme="majorBidi" w:cstheme="majorBidi"/>
                <w:sz w:val="28"/>
                <w:szCs w:val="28"/>
                <w:lang w:bidi="ar-KW"/>
              </w:rPr>
            </w:pPr>
            <w:r>
              <w:rPr>
                <w:rFonts w:asciiTheme="majorBidi" w:hAnsiTheme="majorBidi" w:cstheme="majorBidi"/>
                <w:sz w:val="28"/>
                <w:szCs w:val="28"/>
                <w:lang w:bidi="ar-KW"/>
              </w:rPr>
              <w:lastRenderedPageBreak/>
              <w:t xml:space="preserve">Asst. </w:t>
            </w:r>
            <w:proofErr w:type="spellStart"/>
            <w:r>
              <w:rPr>
                <w:rFonts w:asciiTheme="majorBidi" w:hAnsiTheme="majorBidi" w:cstheme="majorBidi"/>
                <w:sz w:val="28"/>
                <w:szCs w:val="28"/>
                <w:lang w:bidi="ar-KW"/>
              </w:rPr>
              <w:t>Lec</w:t>
            </w:r>
            <w:proofErr w:type="spellEnd"/>
            <w:r>
              <w:rPr>
                <w:rFonts w:asciiTheme="majorBidi" w:hAnsiTheme="majorBidi" w:cstheme="majorBidi"/>
                <w:sz w:val="28"/>
                <w:szCs w:val="28"/>
                <w:lang w:bidi="ar-KW"/>
              </w:rPr>
              <w:t xml:space="preserve">. </w:t>
            </w:r>
            <w:proofErr w:type="spellStart"/>
            <w:r>
              <w:rPr>
                <w:rFonts w:asciiTheme="majorBidi" w:hAnsiTheme="majorBidi" w:cstheme="majorBidi"/>
                <w:sz w:val="28"/>
                <w:szCs w:val="28"/>
                <w:lang w:bidi="ar-KW"/>
              </w:rPr>
              <w:t>Shireen</w:t>
            </w:r>
            <w:proofErr w:type="spellEnd"/>
            <w:r>
              <w:rPr>
                <w:rFonts w:asciiTheme="majorBidi" w:hAnsiTheme="majorBidi" w:cstheme="majorBidi"/>
                <w:sz w:val="28"/>
                <w:szCs w:val="28"/>
                <w:lang w:bidi="ar-KW"/>
              </w:rPr>
              <w:t xml:space="preserve"> </w:t>
            </w:r>
            <w:proofErr w:type="spellStart"/>
            <w:r>
              <w:rPr>
                <w:rFonts w:asciiTheme="majorBidi" w:hAnsiTheme="majorBidi" w:cstheme="majorBidi"/>
                <w:sz w:val="28"/>
                <w:szCs w:val="28"/>
                <w:lang w:bidi="ar-KW"/>
              </w:rPr>
              <w:t>Ihsan</w:t>
            </w:r>
            <w:proofErr w:type="spellEnd"/>
            <w:r>
              <w:rPr>
                <w:rFonts w:asciiTheme="majorBidi" w:hAnsiTheme="majorBidi" w:cstheme="majorBidi"/>
                <w:sz w:val="28"/>
                <w:szCs w:val="28"/>
                <w:lang w:bidi="ar-KW"/>
              </w:rPr>
              <w:t xml:space="preserve"> </w:t>
            </w:r>
          </w:p>
        </w:tc>
      </w:tr>
      <w:tr w:rsidR="0072303D" w:rsidRPr="00553B21" w:rsidTr="00891960">
        <w:trPr>
          <w:trHeight w:val="680"/>
        </w:trPr>
        <w:tc>
          <w:tcPr>
            <w:tcW w:w="9924" w:type="dxa"/>
            <w:gridSpan w:val="3"/>
          </w:tcPr>
          <w:p w:rsidR="0072303D" w:rsidRPr="00824B66" w:rsidRDefault="0072303D" w:rsidP="00010AB9">
            <w:pPr>
              <w:spacing w:after="0" w:line="240" w:lineRule="auto"/>
              <w:rPr>
                <w:rFonts w:asciiTheme="majorBidi" w:hAnsiTheme="majorBidi" w:cstheme="majorBidi"/>
                <w:sz w:val="28"/>
                <w:szCs w:val="28"/>
                <w:lang w:bidi="ar-KW"/>
              </w:rPr>
            </w:pPr>
            <w:r w:rsidRPr="00824B66">
              <w:rPr>
                <w:rFonts w:asciiTheme="majorBidi" w:hAnsiTheme="majorBidi" w:cstheme="majorBidi"/>
                <w:b/>
                <w:bCs/>
                <w:sz w:val="28"/>
                <w:szCs w:val="28"/>
                <w:lang w:bidi="ar-KW"/>
              </w:rPr>
              <w:lastRenderedPageBreak/>
              <w:t>19. Examinations:</w:t>
            </w:r>
          </w:p>
          <w:p w:rsidR="00D24DDE" w:rsidRPr="00824B66" w:rsidRDefault="00D24DDE" w:rsidP="00D24DDE">
            <w:pPr>
              <w:spacing w:after="0" w:line="240" w:lineRule="auto"/>
              <w:rPr>
                <w:rFonts w:asciiTheme="majorBidi" w:hAnsiTheme="majorBidi" w:cstheme="majorBidi"/>
                <w:sz w:val="24"/>
                <w:szCs w:val="24"/>
                <w:lang w:bidi="ar-KW"/>
              </w:rPr>
            </w:pPr>
            <w:r w:rsidRPr="00824B66">
              <w:rPr>
                <w:rFonts w:asciiTheme="majorBidi" w:hAnsiTheme="majorBidi" w:cstheme="majorBidi"/>
                <w:sz w:val="24"/>
                <w:szCs w:val="24"/>
                <w:lang w:bidi="ar-KW"/>
              </w:rPr>
              <w:t>Q1</w:t>
            </w:r>
            <w:r w:rsidRPr="00824B66">
              <w:rPr>
                <w:rFonts w:asciiTheme="majorBidi" w:hAnsiTheme="majorBidi" w:cstheme="majorBidi"/>
                <w:i/>
                <w:iCs/>
                <w:sz w:val="24"/>
                <w:szCs w:val="24"/>
                <w:lang w:bidi="ar-KW"/>
              </w:rPr>
              <w:t xml:space="preserve">.  </w:t>
            </w:r>
            <w:r w:rsidRPr="00824B66">
              <w:rPr>
                <w:rFonts w:asciiTheme="majorBidi" w:hAnsiTheme="majorBidi" w:cstheme="majorBidi"/>
                <w:sz w:val="24"/>
                <w:szCs w:val="24"/>
                <w:lang w:bidi="ar-KW"/>
              </w:rPr>
              <w:t xml:space="preserve">Complete the following sentences with missing words:                                     </w:t>
            </w:r>
          </w:p>
          <w:p w:rsidR="00D24DDE" w:rsidRPr="00824B66" w:rsidRDefault="00D24DDE" w:rsidP="00824B66">
            <w:pPr>
              <w:spacing w:after="0" w:line="240" w:lineRule="auto"/>
              <w:rPr>
                <w:rFonts w:asciiTheme="majorBidi" w:hAnsiTheme="majorBidi" w:cstheme="majorBidi"/>
                <w:i/>
                <w:iCs/>
                <w:sz w:val="24"/>
                <w:szCs w:val="24"/>
                <w:lang w:bidi="ar-KW"/>
              </w:rPr>
            </w:pPr>
            <w:r w:rsidRPr="00824B66">
              <w:rPr>
                <w:rFonts w:asciiTheme="majorBidi" w:hAnsiTheme="majorBidi" w:cstheme="majorBidi"/>
                <w:sz w:val="24"/>
                <w:szCs w:val="24"/>
                <w:lang w:bidi="ar-KW"/>
              </w:rPr>
              <w:t>Q2/ Indicate whether each statement is true (T) or false (F). In order for a statement to be true, it must be completely true. Then correct the false statements.</w:t>
            </w:r>
          </w:p>
          <w:p w:rsidR="00D24DDE" w:rsidRPr="00824B66" w:rsidRDefault="00D24DDE" w:rsidP="00824B66">
            <w:pPr>
              <w:spacing w:after="0" w:line="240" w:lineRule="auto"/>
              <w:rPr>
                <w:rFonts w:asciiTheme="majorBidi" w:hAnsiTheme="majorBidi" w:cstheme="majorBidi"/>
                <w:sz w:val="24"/>
                <w:szCs w:val="24"/>
              </w:rPr>
            </w:pPr>
            <w:r w:rsidRPr="00824B66">
              <w:rPr>
                <w:rFonts w:asciiTheme="majorBidi" w:hAnsiTheme="majorBidi" w:cstheme="majorBidi"/>
                <w:sz w:val="24"/>
                <w:szCs w:val="24"/>
              </w:rPr>
              <w:t>Q 3/</w:t>
            </w:r>
            <w:r w:rsidR="00484643" w:rsidRPr="00824B66">
              <w:rPr>
                <w:rFonts w:asciiTheme="majorBidi" w:hAnsiTheme="majorBidi" w:cstheme="majorBidi"/>
                <w:sz w:val="24"/>
                <w:szCs w:val="24"/>
              </w:rPr>
              <w:t xml:space="preserve"> Define the followi</w:t>
            </w:r>
            <w:r w:rsidRPr="00824B66">
              <w:rPr>
                <w:rFonts w:asciiTheme="majorBidi" w:hAnsiTheme="majorBidi" w:cstheme="majorBidi"/>
                <w:sz w:val="24"/>
                <w:szCs w:val="24"/>
              </w:rPr>
              <w:t>ng terms.</w:t>
            </w:r>
          </w:p>
          <w:p w:rsidR="00D24DDE" w:rsidRPr="00824B66" w:rsidRDefault="00484643" w:rsidP="00824B66">
            <w:pPr>
              <w:spacing w:after="0" w:line="240" w:lineRule="auto"/>
              <w:rPr>
                <w:rFonts w:asciiTheme="majorBidi" w:hAnsiTheme="majorBidi" w:cstheme="majorBidi"/>
                <w:sz w:val="24"/>
                <w:szCs w:val="24"/>
              </w:rPr>
            </w:pPr>
            <w:r w:rsidRPr="00824B66">
              <w:rPr>
                <w:rFonts w:asciiTheme="majorBidi" w:hAnsiTheme="majorBidi" w:cstheme="majorBidi"/>
                <w:sz w:val="24"/>
                <w:szCs w:val="24"/>
              </w:rPr>
              <w:t xml:space="preserve">Q </w:t>
            </w:r>
            <w:r w:rsidR="00D24DDE" w:rsidRPr="00824B66">
              <w:rPr>
                <w:rFonts w:asciiTheme="majorBidi" w:hAnsiTheme="majorBidi" w:cstheme="majorBidi"/>
                <w:sz w:val="24"/>
                <w:szCs w:val="24"/>
              </w:rPr>
              <w:t>4/</w:t>
            </w:r>
            <w:r w:rsidRPr="00824B66">
              <w:rPr>
                <w:rFonts w:asciiTheme="majorBidi" w:hAnsiTheme="majorBidi" w:cstheme="majorBidi"/>
                <w:sz w:val="24"/>
                <w:szCs w:val="24"/>
              </w:rPr>
              <w:t xml:space="preserve"> Give the reason(</w:t>
            </w:r>
            <w:r w:rsidR="00D24DDE" w:rsidRPr="00824B66">
              <w:rPr>
                <w:rFonts w:asciiTheme="majorBidi" w:hAnsiTheme="majorBidi" w:cstheme="majorBidi"/>
                <w:sz w:val="24"/>
                <w:szCs w:val="24"/>
              </w:rPr>
              <w:t>s) for the following sentences.</w:t>
            </w:r>
          </w:p>
          <w:p w:rsidR="0072303D" w:rsidRPr="00D24DDE" w:rsidRDefault="00484643" w:rsidP="00824B66">
            <w:pPr>
              <w:spacing w:after="0" w:line="240" w:lineRule="auto"/>
              <w:rPr>
                <w:rFonts w:asciiTheme="majorBidi" w:hAnsiTheme="majorBidi" w:cstheme="majorBidi"/>
                <w:b/>
                <w:bCs/>
                <w:i/>
                <w:iCs/>
                <w:sz w:val="24"/>
                <w:szCs w:val="24"/>
                <w:lang w:bidi="ar-KW"/>
              </w:rPr>
            </w:pPr>
            <w:r w:rsidRPr="00824B66">
              <w:rPr>
                <w:rFonts w:asciiTheme="majorBidi" w:hAnsiTheme="majorBidi" w:cstheme="majorBidi"/>
                <w:sz w:val="24"/>
                <w:szCs w:val="24"/>
              </w:rPr>
              <w:t xml:space="preserve">Q </w:t>
            </w:r>
            <w:r w:rsidR="00D24DDE" w:rsidRPr="00824B66">
              <w:rPr>
                <w:rFonts w:asciiTheme="majorBidi" w:hAnsiTheme="majorBidi" w:cstheme="majorBidi"/>
                <w:sz w:val="24"/>
                <w:szCs w:val="24"/>
              </w:rPr>
              <w:t>5/</w:t>
            </w:r>
            <w:r w:rsidRPr="00824B66">
              <w:rPr>
                <w:sz w:val="24"/>
                <w:szCs w:val="24"/>
              </w:rPr>
              <w:t xml:space="preserve"> </w:t>
            </w:r>
            <w:r w:rsidR="00D24DDE" w:rsidRPr="00824B66">
              <w:rPr>
                <w:sz w:val="24"/>
                <w:szCs w:val="24"/>
              </w:rPr>
              <w:t xml:space="preserve"> </w:t>
            </w:r>
            <w:r w:rsidR="00D24DDE" w:rsidRPr="00824B66">
              <w:rPr>
                <w:rFonts w:asciiTheme="majorBidi" w:hAnsiTheme="majorBidi" w:cstheme="majorBidi"/>
                <w:color w:val="222222"/>
                <w:sz w:val="24"/>
                <w:szCs w:val="24"/>
              </w:rPr>
              <w:t>Count the following</w:t>
            </w:r>
          </w:p>
        </w:tc>
      </w:tr>
      <w:tr w:rsidR="0072303D" w:rsidRPr="00553B21" w:rsidTr="00891960">
        <w:trPr>
          <w:trHeight w:val="732"/>
        </w:trPr>
        <w:tc>
          <w:tcPr>
            <w:tcW w:w="9924" w:type="dxa"/>
            <w:gridSpan w:val="3"/>
          </w:tcPr>
          <w:p w:rsidR="0072303D" w:rsidRPr="00553B21" w:rsidRDefault="0072303D" w:rsidP="001A2AA5">
            <w:pPr>
              <w:spacing w:after="0" w:line="240" w:lineRule="auto"/>
              <w:rPr>
                <w:rFonts w:asciiTheme="majorBidi" w:hAnsiTheme="majorBidi" w:cstheme="majorBidi"/>
                <w:b/>
                <w:bCs/>
                <w:sz w:val="28"/>
                <w:szCs w:val="28"/>
                <w:lang w:bidi="ar-KW"/>
              </w:rPr>
            </w:pPr>
            <w:r w:rsidRPr="00553B21">
              <w:rPr>
                <w:rFonts w:asciiTheme="majorBidi" w:hAnsiTheme="majorBidi" w:cstheme="majorBidi"/>
                <w:b/>
                <w:bCs/>
                <w:sz w:val="28"/>
                <w:szCs w:val="28"/>
                <w:lang w:bidi="ar-KW"/>
              </w:rPr>
              <w:t>20. Extra notes:</w:t>
            </w:r>
          </w:p>
          <w:p w:rsidR="0072303D" w:rsidRPr="00553B21" w:rsidRDefault="0072303D" w:rsidP="00010AB9">
            <w:pPr>
              <w:spacing w:after="0" w:line="240" w:lineRule="auto"/>
              <w:rPr>
                <w:rFonts w:asciiTheme="majorBidi" w:hAnsiTheme="majorBidi" w:cstheme="majorBidi"/>
                <w:sz w:val="24"/>
                <w:szCs w:val="24"/>
                <w:lang w:bidi="ar-KW"/>
              </w:rPr>
            </w:pPr>
            <w:r w:rsidRPr="00553B21">
              <w:rPr>
                <w:rFonts w:asciiTheme="majorBidi" w:hAnsiTheme="majorBidi" w:cstheme="majorBidi"/>
                <w:sz w:val="24"/>
                <w:szCs w:val="24"/>
                <w:lang w:bidi="ar-KW"/>
              </w:rPr>
              <w:t>Here the lecturer shall write any note or comment that is not covered in this template and he/she wishes to enrich the course book with his/her valuable remarks.</w:t>
            </w:r>
          </w:p>
        </w:tc>
      </w:tr>
      <w:tr w:rsidR="0072303D" w:rsidRPr="00553B21" w:rsidTr="00891960">
        <w:trPr>
          <w:trHeight w:val="732"/>
        </w:trPr>
        <w:tc>
          <w:tcPr>
            <w:tcW w:w="9924" w:type="dxa"/>
            <w:gridSpan w:val="3"/>
          </w:tcPr>
          <w:p w:rsidR="0072303D" w:rsidRPr="00553B21" w:rsidRDefault="0072303D" w:rsidP="00010AB9">
            <w:pPr>
              <w:spacing w:after="0" w:line="240" w:lineRule="auto"/>
              <w:rPr>
                <w:rFonts w:asciiTheme="majorBidi" w:hAnsiTheme="majorBidi" w:cstheme="majorBidi"/>
                <w:b/>
                <w:bCs/>
                <w:sz w:val="28"/>
                <w:szCs w:val="28"/>
                <w:lang w:val="en-US" w:bidi="ar-KW"/>
              </w:rPr>
            </w:pPr>
            <w:r w:rsidRPr="00553B21">
              <w:rPr>
                <w:rFonts w:asciiTheme="majorBidi" w:hAnsiTheme="majorBidi" w:cstheme="majorBidi"/>
                <w:b/>
                <w:bCs/>
                <w:sz w:val="28"/>
                <w:szCs w:val="28"/>
                <w:lang w:bidi="ar-KW"/>
              </w:rPr>
              <w:t xml:space="preserve">21. Peer review </w:t>
            </w:r>
            <w:r w:rsidRPr="00553B21">
              <w:rPr>
                <w:rFonts w:asciiTheme="majorBidi" w:hAnsiTheme="majorBidi" w:cstheme="majorBidi"/>
                <w:b/>
                <w:bCs/>
                <w:sz w:val="28"/>
                <w:szCs w:val="28"/>
                <w:rtl/>
                <w:lang w:bidi="ar-KW"/>
              </w:rPr>
              <w:t xml:space="preserve">پێداچوونه‌وه‌ی هاوه‌ڵ                                                              </w:t>
            </w:r>
          </w:p>
          <w:p w:rsidR="0072303D" w:rsidRPr="00553B21" w:rsidRDefault="0072303D" w:rsidP="0080086A">
            <w:pPr>
              <w:spacing w:after="0" w:line="240" w:lineRule="auto"/>
              <w:rPr>
                <w:rFonts w:asciiTheme="majorBidi" w:hAnsiTheme="majorBidi" w:cstheme="majorBidi"/>
                <w:sz w:val="24"/>
                <w:szCs w:val="24"/>
                <w:lang w:bidi="ar-KW"/>
              </w:rPr>
            </w:pPr>
            <w:r w:rsidRPr="00553B21">
              <w:rPr>
                <w:rFonts w:asciiTheme="majorBidi" w:hAnsiTheme="majorBidi" w:cstheme="majorBidi"/>
                <w:sz w:val="24"/>
                <w:szCs w:val="24"/>
                <w:lang w:bidi="ar-KW"/>
              </w:rPr>
              <w:t>This course book has to be reviewed and signed by a peer. The peer approves the contents of your course book by writing few sentences in this section.</w:t>
            </w:r>
          </w:p>
          <w:p w:rsidR="0072303D" w:rsidRPr="00553B21" w:rsidRDefault="0072303D" w:rsidP="0080086A">
            <w:pPr>
              <w:spacing w:after="0" w:line="240" w:lineRule="auto"/>
              <w:rPr>
                <w:rFonts w:asciiTheme="majorBidi" w:hAnsiTheme="majorBidi" w:cstheme="majorBidi"/>
                <w:i/>
                <w:iCs/>
                <w:sz w:val="28"/>
                <w:szCs w:val="28"/>
                <w:lang w:val="en-US" w:bidi="ar-KW"/>
              </w:rPr>
            </w:pPr>
            <w:r w:rsidRPr="00553B21">
              <w:rPr>
                <w:rFonts w:asciiTheme="majorBidi" w:hAnsiTheme="majorBidi" w:cstheme="majorBidi"/>
                <w:i/>
                <w:iCs/>
                <w:sz w:val="24"/>
                <w:szCs w:val="24"/>
                <w:lang w:bidi="ar-KW"/>
              </w:rPr>
              <w:t>(A peer is person who has enough knowledge about the subject you are teaching, he/she has to be a professor, assistant professor, a lecturer or an expert in the field of your subject).</w:t>
            </w:r>
          </w:p>
          <w:p w:rsidR="0072303D" w:rsidRPr="00553B21" w:rsidRDefault="0072303D" w:rsidP="006A57BA">
            <w:pPr>
              <w:spacing w:after="0" w:line="240" w:lineRule="auto"/>
              <w:jc w:val="right"/>
              <w:rPr>
                <w:rFonts w:asciiTheme="majorBidi" w:hAnsiTheme="majorBidi" w:cstheme="majorBidi"/>
                <w:sz w:val="24"/>
                <w:szCs w:val="24"/>
                <w:rtl/>
                <w:lang w:val="en-US" w:bidi="ar-KW"/>
              </w:rPr>
            </w:pPr>
            <w:r w:rsidRPr="00553B21">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72303D" w:rsidRPr="00553B21" w:rsidRDefault="0072303D" w:rsidP="00961D90">
            <w:pPr>
              <w:spacing w:after="0" w:line="240" w:lineRule="auto"/>
              <w:jc w:val="right"/>
              <w:rPr>
                <w:rFonts w:asciiTheme="majorBidi" w:hAnsiTheme="majorBidi" w:cstheme="majorBidi"/>
                <w:sz w:val="24"/>
                <w:szCs w:val="24"/>
                <w:rtl/>
                <w:lang w:val="en-US" w:bidi="ar-KW"/>
              </w:rPr>
            </w:pPr>
            <w:r w:rsidRPr="00553B21">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rsidR="008D46A4" w:rsidRPr="00553B21" w:rsidRDefault="008D46A4" w:rsidP="008D46A4">
      <w:pPr>
        <w:rPr>
          <w:rFonts w:asciiTheme="majorBidi" w:hAnsiTheme="majorBidi" w:cstheme="majorBidi"/>
          <w:sz w:val="18"/>
          <w:szCs w:val="18"/>
        </w:rPr>
      </w:pPr>
      <w:r w:rsidRPr="00553B21">
        <w:rPr>
          <w:rFonts w:asciiTheme="majorBidi" w:hAnsiTheme="majorBidi" w:cstheme="majorBidi"/>
          <w:sz w:val="28"/>
          <w:szCs w:val="28"/>
        </w:rPr>
        <w:br/>
      </w:r>
    </w:p>
    <w:p w:rsidR="00E95307" w:rsidRPr="00553B21" w:rsidRDefault="00961D90" w:rsidP="008D46A4">
      <w:pPr>
        <w:rPr>
          <w:rFonts w:asciiTheme="majorBidi" w:hAnsiTheme="majorBidi" w:cstheme="majorBidi"/>
          <w:lang w:val="en-US" w:bidi="ar-KW"/>
        </w:rPr>
      </w:pPr>
      <w:r w:rsidRPr="00553B21">
        <w:rPr>
          <w:rFonts w:asciiTheme="majorBidi" w:hAnsiTheme="majorBidi" w:cstheme="majorBidi"/>
          <w:rtl/>
          <w:lang w:val="en-US" w:bidi="ar-KW"/>
        </w:rPr>
        <w:t xml:space="preserve"> </w:t>
      </w:r>
    </w:p>
    <w:sectPr w:rsidR="00E95307" w:rsidRPr="00553B21"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FB" w:rsidRDefault="00A427FB" w:rsidP="00483DD0">
      <w:pPr>
        <w:spacing w:after="0" w:line="240" w:lineRule="auto"/>
      </w:pPr>
      <w:r>
        <w:separator/>
      </w:r>
    </w:p>
  </w:endnote>
  <w:endnote w:type="continuationSeparator" w:id="0">
    <w:p w:rsidR="00A427FB" w:rsidRDefault="00A427F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84901"/>
      <w:docPartObj>
        <w:docPartGallery w:val="Page Numbers (Bottom of Page)"/>
        <w:docPartUnique/>
      </w:docPartObj>
    </w:sdtPr>
    <w:sdtEndPr>
      <w:rPr>
        <w:noProof/>
      </w:rPr>
    </w:sdtEndPr>
    <w:sdtContent>
      <w:p w:rsidR="00D552D1" w:rsidRDefault="00D552D1">
        <w:pPr>
          <w:pStyle w:val="Footer"/>
          <w:jc w:val="center"/>
        </w:pPr>
        <w:r>
          <w:fldChar w:fldCharType="begin"/>
        </w:r>
        <w:r>
          <w:instrText xml:space="preserve"> PAGE   \* MERGEFORMAT </w:instrText>
        </w:r>
        <w:r>
          <w:fldChar w:fldCharType="separate"/>
        </w:r>
        <w:r w:rsidR="00D37128">
          <w:rPr>
            <w:noProof/>
          </w:rPr>
          <w:t>4</w:t>
        </w:r>
        <w:r>
          <w:rPr>
            <w:noProof/>
          </w:rPr>
          <w:fldChar w:fldCharType="end"/>
        </w:r>
      </w:p>
    </w:sdtContent>
  </w:sdt>
  <w:p w:rsidR="00D552D1" w:rsidRDefault="00D552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FB" w:rsidRDefault="00A427FB" w:rsidP="00483DD0">
      <w:pPr>
        <w:spacing w:after="0" w:line="240" w:lineRule="auto"/>
      </w:pPr>
      <w:r>
        <w:separator/>
      </w:r>
    </w:p>
  </w:footnote>
  <w:footnote w:type="continuationSeparator" w:id="0">
    <w:p w:rsidR="00A427FB" w:rsidRDefault="00A427F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D1" w:rsidRPr="00441BF4" w:rsidRDefault="00D552D1" w:rsidP="00D22022">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6A"/>
    <w:multiLevelType w:val="hybridMultilevel"/>
    <w:tmpl w:val="1C0E83F2"/>
    <w:lvl w:ilvl="0" w:tplc="49FCA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C5CB1"/>
    <w:multiLevelType w:val="hybridMultilevel"/>
    <w:tmpl w:val="57FCBE94"/>
    <w:lvl w:ilvl="0" w:tplc="06765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2"/>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AB9"/>
    <w:rsid w:val="00010DF7"/>
    <w:rsid w:val="00020F44"/>
    <w:rsid w:val="00055A0A"/>
    <w:rsid w:val="00085123"/>
    <w:rsid w:val="000A6AD2"/>
    <w:rsid w:val="000D2975"/>
    <w:rsid w:val="000D2BB7"/>
    <w:rsid w:val="000F0683"/>
    <w:rsid w:val="000F2337"/>
    <w:rsid w:val="00105605"/>
    <w:rsid w:val="001647A7"/>
    <w:rsid w:val="001661A1"/>
    <w:rsid w:val="001722B7"/>
    <w:rsid w:val="001825D5"/>
    <w:rsid w:val="00194A13"/>
    <w:rsid w:val="00197210"/>
    <w:rsid w:val="001974E3"/>
    <w:rsid w:val="001A2AA5"/>
    <w:rsid w:val="001F0473"/>
    <w:rsid w:val="002208F8"/>
    <w:rsid w:val="002445CC"/>
    <w:rsid w:val="0025284B"/>
    <w:rsid w:val="00270BDF"/>
    <w:rsid w:val="00275317"/>
    <w:rsid w:val="00276191"/>
    <w:rsid w:val="002775CB"/>
    <w:rsid w:val="002A7B0E"/>
    <w:rsid w:val="002B7CC7"/>
    <w:rsid w:val="002D10BC"/>
    <w:rsid w:val="002F0299"/>
    <w:rsid w:val="002F162F"/>
    <w:rsid w:val="002F329C"/>
    <w:rsid w:val="002F44B8"/>
    <w:rsid w:val="0030231D"/>
    <w:rsid w:val="003172E6"/>
    <w:rsid w:val="0033149B"/>
    <w:rsid w:val="00343A8E"/>
    <w:rsid w:val="00360FD2"/>
    <w:rsid w:val="003611AD"/>
    <w:rsid w:val="003947A2"/>
    <w:rsid w:val="003A73FD"/>
    <w:rsid w:val="003C430C"/>
    <w:rsid w:val="003D6DA4"/>
    <w:rsid w:val="003E001B"/>
    <w:rsid w:val="003E4147"/>
    <w:rsid w:val="003F3556"/>
    <w:rsid w:val="003F3602"/>
    <w:rsid w:val="003F6314"/>
    <w:rsid w:val="0040002A"/>
    <w:rsid w:val="00410C92"/>
    <w:rsid w:val="00413E31"/>
    <w:rsid w:val="004155EA"/>
    <w:rsid w:val="00431449"/>
    <w:rsid w:val="00441BF4"/>
    <w:rsid w:val="00442891"/>
    <w:rsid w:val="004474B3"/>
    <w:rsid w:val="004613D3"/>
    <w:rsid w:val="00483DD0"/>
    <w:rsid w:val="00484643"/>
    <w:rsid w:val="00487F3C"/>
    <w:rsid w:val="004D46A1"/>
    <w:rsid w:val="004E5AC2"/>
    <w:rsid w:val="004E6587"/>
    <w:rsid w:val="004E6B7F"/>
    <w:rsid w:val="005130CA"/>
    <w:rsid w:val="00532A8D"/>
    <w:rsid w:val="005367FD"/>
    <w:rsid w:val="00553ADF"/>
    <w:rsid w:val="00553B21"/>
    <w:rsid w:val="00563C1F"/>
    <w:rsid w:val="00586885"/>
    <w:rsid w:val="005924A7"/>
    <w:rsid w:val="005976C7"/>
    <w:rsid w:val="005B2DF4"/>
    <w:rsid w:val="005C0902"/>
    <w:rsid w:val="005C7756"/>
    <w:rsid w:val="005D661C"/>
    <w:rsid w:val="005E3BD1"/>
    <w:rsid w:val="00611F8A"/>
    <w:rsid w:val="00634F2B"/>
    <w:rsid w:val="00643FDB"/>
    <w:rsid w:val="0066597F"/>
    <w:rsid w:val="006766CD"/>
    <w:rsid w:val="00695467"/>
    <w:rsid w:val="00697AD7"/>
    <w:rsid w:val="006A57BA"/>
    <w:rsid w:val="006B796D"/>
    <w:rsid w:val="006C3B09"/>
    <w:rsid w:val="006C532C"/>
    <w:rsid w:val="006C78AC"/>
    <w:rsid w:val="006D24D0"/>
    <w:rsid w:val="006E3906"/>
    <w:rsid w:val="006F5726"/>
    <w:rsid w:val="00712FEB"/>
    <w:rsid w:val="0072303D"/>
    <w:rsid w:val="00767C37"/>
    <w:rsid w:val="0078047A"/>
    <w:rsid w:val="007C4FDC"/>
    <w:rsid w:val="007C60F0"/>
    <w:rsid w:val="007E18FC"/>
    <w:rsid w:val="007F0899"/>
    <w:rsid w:val="007F66C7"/>
    <w:rsid w:val="007F6840"/>
    <w:rsid w:val="007F6CCC"/>
    <w:rsid w:val="0080086A"/>
    <w:rsid w:val="008224A8"/>
    <w:rsid w:val="00822F21"/>
    <w:rsid w:val="00824B66"/>
    <w:rsid w:val="00824FF6"/>
    <w:rsid w:val="00830EE6"/>
    <w:rsid w:val="00864632"/>
    <w:rsid w:val="00881962"/>
    <w:rsid w:val="00884DDD"/>
    <w:rsid w:val="00891960"/>
    <w:rsid w:val="00895D5F"/>
    <w:rsid w:val="008A3424"/>
    <w:rsid w:val="008B1EFB"/>
    <w:rsid w:val="008B2D3E"/>
    <w:rsid w:val="008B4275"/>
    <w:rsid w:val="008D3099"/>
    <w:rsid w:val="008D46A4"/>
    <w:rsid w:val="00904170"/>
    <w:rsid w:val="00913780"/>
    <w:rsid w:val="00922296"/>
    <w:rsid w:val="009279F1"/>
    <w:rsid w:val="009300E0"/>
    <w:rsid w:val="00930BA8"/>
    <w:rsid w:val="00944A4E"/>
    <w:rsid w:val="00961D90"/>
    <w:rsid w:val="00966F2F"/>
    <w:rsid w:val="00967364"/>
    <w:rsid w:val="0097785E"/>
    <w:rsid w:val="00980ACB"/>
    <w:rsid w:val="009A2650"/>
    <w:rsid w:val="009B16F9"/>
    <w:rsid w:val="009C5922"/>
    <w:rsid w:val="009C70D5"/>
    <w:rsid w:val="009D08D1"/>
    <w:rsid w:val="009E4EF5"/>
    <w:rsid w:val="009F7BEC"/>
    <w:rsid w:val="00A004D9"/>
    <w:rsid w:val="00A247CF"/>
    <w:rsid w:val="00A427FB"/>
    <w:rsid w:val="00A65FB5"/>
    <w:rsid w:val="00A777FC"/>
    <w:rsid w:val="00A829F0"/>
    <w:rsid w:val="00A833A6"/>
    <w:rsid w:val="00A8349C"/>
    <w:rsid w:val="00A84150"/>
    <w:rsid w:val="00AC07BB"/>
    <w:rsid w:val="00AD68F9"/>
    <w:rsid w:val="00B25E4A"/>
    <w:rsid w:val="00B27A78"/>
    <w:rsid w:val="00B32D8E"/>
    <w:rsid w:val="00B341B9"/>
    <w:rsid w:val="00B4086C"/>
    <w:rsid w:val="00B4578C"/>
    <w:rsid w:val="00B73A4F"/>
    <w:rsid w:val="00B916A8"/>
    <w:rsid w:val="00BC6546"/>
    <w:rsid w:val="00BD183F"/>
    <w:rsid w:val="00BD21DC"/>
    <w:rsid w:val="00BD722A"/>
    <w:rsid w:val="00C22B81"/>
    <w:rsid w:val="00C25D40"/>
    <w:rsid w:val="00C26D96"/>
    <w:rsid w:val="00C452BB"/>
    <w:rsid w:val="00C466F2"/>
    <w:rsid w:val="00C46D58"/>
    <w:rsid w:val="00C525DA"/>
    <w:rsid w:val="00C66072"/>
    <w:rsid w:val="00C81226"/>
    <w:rsid w:val="00C83946"/>
    <w:rsid w:val="00C857AF"/>
    <w:rsid w:val="00C90BC4"/>
    <w:rsid w:val="00C913AC"/>
    <w:rsid w:val="00C9675B"/>
    <w:rsid w:val="00CA486C"/>
    <w:rsid w:val="00CC5CD1"/>
    <w:rsid w:val="00CF5475"/>
    <w:rsid w:val="00D00EBC"/>
    <w:rsid w:val="00D03D02"/>
    <w:rsid w:val="00D22022"/>
    <w:rsid w:val="00D22B92"/>
    <w:rsid w:val="00D24DDE"/>
    <w:rsid w:val="00D3147C"/>
    <w:rsid w:val="00D37128"/>
    <w:rsid w:val="00D552D1"/>
    <w:rsid w:val="00D5789E"/>
    <w:rsid w:val="00D65196"/>
    <w:rsid w:val="00D750FD"/>
    <w:rsid w:val="00D839EC"/>
    <w:rsid w:val="00D95ACE"/>
    <w:rsid w:val="00DB3097"/>
    <w:rsid w:val="00DD5188"/>
    <w:rsid w:val="00DE12A1"/>
    <w:rsid w:val="00DE497D"/>
    <w:rsid w:val="00DF3F0B"/>
    <w:rsid w:val="00E1257B"/>
    <w:rsid w:val="00E23EB0"/>
    <w:rsid w:val="00E25BD8"/>
    <w:rsid w:val="00E26BA6"/>
    <w:rsid w:val="00E3465D"/>
    <w:rsid w:val="00E54B54"/>
    <w:rsid w:val="00E61AD2"/>
    <w:rsid w:val="00E870E3"/>
    <w:rsid w:val="00E873BC"/>
    <w:rsid w:val="00E95307"/>
    <w:rsid w:val="00EA22FE"/>
    <w:rsid w:val="00EB7799"/>
    <w:rsid w:val="00ED3387"/>
    <w:rsid w:val="00EE60FC"/>
    <w:rsid w:val="00F07BE3"/>
    <w:rsid w:val="00F1597E"/>
    <w:rsid w:val="00F33C15"/>
    <w:rsid w:val="00F504DF"/>
    <w:rsid w:val="00F50704"/>
    <w:rsid w:val="00F5742F"/>
    <w:rsid w:val="00F57C10"/>
    <w:rsid w:val="00F9377C"/>
    <w:rsid w:val="00FB216C"/>
    <w:rsid w:val="00FB7AFF"/>
    <w:rsid w:val="00FB7C7A"/>
    <w:rsid w:val="00FD437F"/>
    <w:rsid w:val="00FD522D"/>
    <w:rsid w:val="00FE1252"/>
    <w:rsid w:val="00FE3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85EE"/>
  <w15:docId w15:val="{446403FB-C37B-474A-9F52-2060B27B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A777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77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D2202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5Char">
    <w:name w:val="Heading 5 Char"/>
    <w:basedOn w:val="DefaultParagraphFont"/>
    <w:link w:val="Heading5"/>
    <w:uiPriority w:val="9"/>
    <w:rsid w:val="00D2202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5C7756"/>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A777FC"/>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3512">
      <w:bodyDiv w:val="1"/>
      <w:marLeft w:val="0"/>
      <w:marRight w:val="0"/>
      <w:marTop w:val="0"/>
      <w:marBottom w:val="0"/>
      <w:divBdr>
        <w:top w:val="none" w:sz="0" w:space="0" w:color="auto"/>
        <w:left w:val="none" w:sz="0" w:space="0" w:color="auto"/>
        <w:bottom w:val="none" w:sz="0" w:space="0" w:color="auto"/>
        <w:right w:val="none" w:sz="0" w:space="0" w:color="auto"/>
      </w:divBdr>
    </w:div>
    <w:div w:id="481429238">
      <w:bodyDiv w:val="1"/>
      <w:marLeft w:val="0"/>
      <w:marRight w:val="0"/>
      <w:marTop w:val="0"/>
      <w:marBottom w:val="0"/>
      <w:divBdr>
        <w:top w:val="none" w:sz="0" w:space="0" w:color="auto"/>
        <w:left w:val="none" w:sz="0" w:space="0" w:color="auto"/>
        <w:bottom w:val="none" w:sz="0" w:space="0" w:color="auto"/>
        <w:right w:val="none" w:sz="0" w:space="0" w:color="auto"/>
      </w:divBdr>
    </w:div>
    <w:div w:id="1236625649">
      <w:bodyDiv w:val="1"/>
      <w:marLeft w:val="0"/>
      <w:marRight w:val="0"/>
      <w:marTop w:val="0"/>
      <w:marBottom w:val="0"/>
      <w:divBdr>
        <w:top w:val="none" w:sz="0" w:space="0" w:color="auto"/>
        <w:left w:val="none" w:sz="0" w:space="0" w:color="auto"/>
        <w:bottom w:val="none" w:sz="0" w:space="0" w:color="auto"/>
        <w:right w:val="none" w:sz="0" w:space="0" w:color="auto"/>
      </w:divBdr>
    </w:div>
    <w:div w:id="21153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een.izzadeen@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Sheeren</cp:lastModifiedBy>
  <cp:revision>14</cp:revision>
  <cp:lastPrinted>2020-02-05T19:53:00Z</cp:lastPrinted>
  <dcterms:created xsi:type="dcterms:W3CDTF">2021-02-09T16:52:00Z</dcterms:created>
  <dcterms:modified xsi:type="dcterms:W3CDTF">2023-05-29T18:16:00Z</dcterms:modified>
</cp:coreProperties>
</file>